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6C" w:rsidRPr="00B22274" w:rsidRDefault="000615B4" w:rsidP="0048516C">
      <w:pPr>
        <w:pStyle w:val="10"/>
        <w:shd w:val="clear" w:color="auto" w:fill="auto"/>
        <w:spacing w:after="0" w:line="240" w:lineRule="auto"/>
        <w:ind w:firstLine="709"/>
        <w:rPr>
          <w:rFonts w:cs="Aharoni"/>
          <w:color w:val="auto"/>
          <w:sz w:val="24"/>
          <w:szCs w:val="24"/>
        </w:rPr>
      </w:pPr>
      <w:bookmarkStart w:id="0" w:name="bookmark1"/>
      <w:r w:rsidRPr="00B22274">
        <w:rPr>
          <w:rFonts w:cs="Aharoni"/>
          <w:color w:val="auto"/>
          <w:sz w:val="24"/>
          <w:szCs w:val="24"/>
        </w:rPr>
        <w:t>РГБУ «ДОМ-ИНТЕРНАТ ОБЩЕГО ТИПА</w:t>
      </w:r>
    </w:p>
    <w:p w:rsidR="00765A74" w:rsidRPr="00B22274" w:rsidRDefault="000615B4" w:rsidP="0048516C">
      <w:pPr>
        <w:pStyle w:val="10"/>
        <w:shd w:val="clear" w:color="auto" w:fill="auto"/>
        <w:spacing w:after="0" w:line="240" w:lineRule="auto"/>
        <w:ind w:firstLine="709"/>
        <w:rPr>
          <w:rFonts w:cs="Aharoni"/>
          <w:color w:val="auto"/>
          <w:sz w:val="24"/>
          <w:szCs w:val="24"/>
        </w:rPr>
      </w:pPr>
      <w:r w:rsidRPr="00B22274">
        <w:rPr>
          <w:rFonts w:cs="Aharoni"/>
          <w:color w:val="auto"/>
          <w:sz w:val="24"/>
          <w:szCs w:val="24"/>
        </w:rPr>
        <w:t>ДЛЯ ПРЕСТАРЕЛЫХ И ИНВАЛИДОВ»</w:t>
      </w:r>
      <w:bookmarkEnd w:id="0"/>
    </w:p>
    <w:p w:rsidR="007F0ED8" w:rsidRPr="00B22274" w:rsidRDefault="007F0ED8" w:rsidP="0048516C">
      <w:pPr>
        <w:pStyle w:val="10"/>
        <w:shd w:val="clear" w:color="auto" w:fill="auto"/>
        <w:spacing w:after="0" w:line="240" w:lineRule="auto"/>
        <w:ind w:firstLine="709"/>
        <w:rPr>
          <w:rFonts w:cs="Aharoni"/>
          <w:color w:val="auto"/>
          <w:sz w:val="24"/>
          <w:szCs w:val="24"/>
        </w:rPr>
      </w:pPr>
    </w:p>
    <w:p w:rsidR="007F0ED8" w:rsidRPr="00B22274" w:rsidRDefault="007F0ED8" w:rsidP="0048516C">
      <w:pPr>
        <w:pStyle w:val="10"/>
        <w:shd w:val="clear" w:color="auto" w:fill="auto"/>
        <w:spacing w:after="0" w:line="240" w:lineRule="auto"/>
        <w:ind w:firstLine="709"/>
        <w:rPr>
          <w:rFonts w:cs="Aharoni"/>
          <w:color w:val="auto"/>
          <w:sz w:val="24"/>
          <w:szCs w:val="24"/>
        </w:rPr>
      </w:pPr>
    </w:p>
    <w:p w:rsidR="007F0ED8" w:rsidRPr="00B22274" w:rsidRDefault="000615B4" w:rsidP="007F0ED8">
      <w:pPr>
        <w:pStyle w:val="10"/>
        <w:shd w:val="clear" w:color="auto" w:fill="auto"/>
        <w:spacing w:after="0" w:line="240" w:lineRule="auto"/>
        <w:ind w:firstLine="709"/>
        <w:rPr>
          <w:rFonts w:cs="Aharoni"/>
          <w:color w:val="auto"/>
          <w:sz w:val="24"/>
          <w:szCs w:val="24"/>
        </w:rPr>
      </w:pPr>
      <w:bookmarkStart w:id="1" w:name="bookmark2"/>
      <w:r w:rsidRPr="00B22274">
        <w:rPr>
          <w:rStyle w:val="14pt"/>
          <w:rFonts w:cs="Aharoni"/>
          <w:b/>
          <w:bCs/>
          <w:color w:val="auto"/>
          <w:spacing w:val="0"/>
          <w:sz w:val="24"/>
          <w:szCs w:val="24"/>
        </w:rPr>
        <w:t>ПРИКАЗ</w:t>
      </w:r>
      <w:bookmarkEnd w:id="1"/>
      <w:r w:rsidR="007F0ED8" w:rsidRPr="00B22274">
        <w:rPr>
          <w:rStyle w:val="14pt"/>
          <w:rFonts w:cs="Aharoni"/>
          <w:b/>
          <w:bCs/>
          <w:color w:val="auto"/>
          <w:spacing w:val="0"/>
          <w:sz w:val="24"/>
          <w:szCs w:val="24"/>
        </w:rPr>
        <w:t xml:space="preserve"> </w:t>
      </w:r>
      <w:r w:rsidR="007F0ED8" w:rsidRPr="00B22274">
        <w:rPr>
          <w:rFonts w:cs="Aharoni"/>
          <w:color w:val="auto"/>
          <w:sz w:val="24"/>
          <w:szCs w:val="24"/>
        </w:rPr>
        <w:t xml:space="preserve">№ </w:t>
      </w:r>
      <w:r w:rsidR="008D14E3" w:rsidRPr="00542017">
        <w:rPr>
          <w:rFonts w:cs="Aharoni"/>
          <w:color w:val="auto"/>
          <w:sz w:val="24"/>
          <w:szCs w:val="24"/>
        </w:rPr>
        <w:t>1</w:t>
      </w:r>
      <w:r w:rsidR="00542017" w:rsidRPr="00542017">
        <w:rPr>
          <w:rFonts w:cs="Aharoni"/>
          <w:color w:val="auto"/>
          <w:sz w:val="24"/>
          <w:szCs w:val="24"/>
        </w:rPr>
        <w:t>6</w:t>
      </w:r>
      <w:r w:rsidR="008D14E3" w:rsidRPr="00542017">
        <w:rPr>
          <w:rFonts w:cs="Aharoni"/>
          <w:color w:val="auto"/>
          <w:sz w:val="24"/>
          <w:szCs w:val="24"/>
        </w:rPr>
        <w:t>1</w:t>
      </w:r>
    </w:p>
    <w:p w:rsidR="00765A74" w:rsidRPr="00B22274" w:rsidRDefault="000615B4" w:rsidP="0048516C">
      <w:pPr>
        <w:pStyle w:val="30"/>
        <w:shd w:val="clear" w:color="auto" w:fill="auto"/>
        <w:spacing w:before="0" w:after="0" w:line="240" w:lineRule="auto"/>
        <w:ind w:firstLine="709"/>
        <w:rPr>
          <w:rFonts w:cs="Aharoni"/>
          <w:color w:val="auto"/>
          <w:sz w:val="24"/>
          <w:szCs w:val="24"/>
        </w:rPr>
      </w:pPr>
      <w:r w:rsidRPr="00B22274">
        <w:rPr>
          <w:rFonts w:cs="Aharoni"/>
          <w:color w:val="auto"/>
          <w:sz w:val="24"/>
          <w:szCs w:val="24"/>
        </w:rPr>
        <w:t>по основной деятельности</w:t>
      </w:r>
    </w:p>
    <w:p w:rsidR="0048516C" w:rsidRPr="00B22274" w:rsidRDefault="0048516C" w:rsidP="0048516C">
      <w:pPr>
        <w:pStyle w:val="30"/>
        <w:shd w:val="clear" w:color="auto" w:fill="auto"/>
        <w:spacing w:before="0" w:after="0" w:line="240" w:lineRule="auto"/>
        <w:ind w:firstLine="709"/>
        <w:rPr>
          <w:rFonts w:cs="Aharoni"/>
          <w:color w:val="auto"/>
          <w:sz w:val="24"/>
          <w:szCs w:val="24"/>
        </w:rPr>
      </w:pPr>
    </w:p>
    <w:p w:rsidR="00765A74" w:rsidRPr="00B22274" w:rsidRDefault="00542017" w:rsidP="0048516C">
      <w:pPr>
        <w:pStyle w:val="10"/>
        <w:shd w:val="clear" w:color="auto" w:fill="auto"/>
        <w:tabs>
          <w:tab w:val="left" w:pos="8213"/>
        </w:tabs>
        <w:spacing w:after="0" w:line="240" w:lineRule="auto"/>
        <w:jc w:val="both"/>
        <w:rPr>
          <w:rFonts w:cs="Aharoni"/>
          <w:color w:val="auto"/>
          <w:sz w:val="24"/>
          <w:szCs w:val="24"/>
        </w:rPr>
      </w:pPr>
      <w:bookmarkStart w:id="2" w:name="bookmark4"/>
      <w:r>
        <w:rPr>
          <w:rFonts w:cs="Aharoni"/>
          <w:color w:val="auto"/>
          <w:sz w:val="24"/>
          <w:szCs w:val="24"/>
        </w:rPr>
        <w:t>30</w:t>
      </w:r>
      <w:r w:rsidR="00C80BC2">
        <w:rPr>
          <w:rFonts w:cs="Aharoni"/>
          <w:color w:val="auto"/>
          <w:sz w:val="24"/>
          <w:szCs w:val="24"/>
        </w:rPr>
        <w:t xml:space="preserve"> </w:t>
      </w:r>
      <w:r w:rsidR="008D14E3">
        <w:rPr>
          <w:rFonts w:cs="Aharoni"/>
          <w:color w:val="auto"/>
          <w:sz w:val="24"/>
          <w:szCs w:val="24"/>
        </w:rPr>
        <w:t>декабря</w:t>
      </w:r>
      <w:r w:rsidR="0031566A">
        <w:rPr>
          <w:rFonts w:cs="Aharoni"/>
          <w:color w:val="auto"/>
          <w:sz w:val="24"/>
          <w:szCs w:val="24"/>
        </w:rPr>
        <w:t xml:space="preserve"> </w:t>
      </w:r>
      <w:r w:rsidR="000615B4" w:rsidRPr="00B22274">
        <w:rPr>
          <w:rFonts w:cs="Aharoni"/>
          <w:color w:val="auto"/>
          <w:sz w:val="24"/>
          <w:szCs w:val="24"/>
        </w:rPr>
        <w:t>20</w:t>
      </w:r>
      <w:r w:rsidR="00ED64B3">
        <w:rPr>
          <w:rFonts w:cs="Aharoni"/>
          <w:color w:val="auto"/>
          <w:sz w:val="24"/>
          <w:szCs w:val="24"/>
        </w:rPr>
        <w:t>20</w:t>
      </w:r>
      <w:r w:rsidR="007F0ED8" w:rsidRPr="00B22274">
        <w:rPr>
          <w:rFonts w:cs="Aharoni"/>
          <w:color w:val="auto"/>
          <w:sz w:val="24"/>
          <w:szCs w:val="24"/>
        </w:rPr>
        <w:t xml:space="preserve"> г.                                                                                                                 </w:t>
      </w:r>
      <w:r w:rsidR="000615B4" w:rsidRPr="00B22274">
        <w:rPr>
          <w:rFonts w:cs="Aharoni"/>
          <w:color w:val="auto"/>
          <w:sz w:val="24"/>
          <w:szCs w:val="24"/>
        </w:rPr>
        <w:t>г. Черкесск</w:t>
      </w:r>
      <w:bookmarkEnd w:id="2"/>
    </w:p>
    <w:p w:rsidR="0048516C" w:rsidRPr="00B22274" w:rsidRDefault="0048516C" w:rsidP="0048516C">
      <w:pPr>
        <w:pStyle w:val="10"/>
        <w:shd w:val="clear" w:color="auto" w:fill="auto"/>
        <w:tabs>
          <w:tab w:val="left" w:pos="8213"/>
        </w:tabs>
        <w:spacing w:after="0" w:line="240" w:lineRule="auto"/>
        <w:jc w:val="both"/>
        <w:rPr>
          <w:rFonts w:cs="Aharoni"/>
          <w:color w:val="auto"/>
          <w:sz w:val="24"/>
          <w:szCs w:val="24"/>
        </w:rPr>
      </w:pPr>
    </w:p>
    <w:p w:rsidR="007F0ED8" w:rsidRPr="00B22274" w:rsidRDefault="007F0ED8" w:rsidP="0048516C">
      <w:pPr>
        <w:pStyle w:val="10"/>
        <w:shd w:val="clear" w:color="auto" w:fill="auto"/>
        <w:tabs>
          <w:tab w:val="left" w:pos="8213"/>
        </w:tabs>
        <w:spacing w:after="0" w:line="240" w:lineRule="auto"/>
        <w:jc w:val="both"/>
        <w:rPr>
          <w:rFonts w:cs="Aharoni"/>
          <w:color w:val="auto"/>
          <w:sz w:val="24"/>
          <w:szCs w:val="24"/>
        </w:rPr>
      </w:pPr>
    </w:p>
    <w:p w:rsidR="00765A74" w:rsidRPr="00B22274" w:rsidRDefault="00474A54" w:rsidP="007F0ED8">
      <w:pPr>
        <w:pStyle w:val="10"/>
        <w:shd w:val="clear" w:color="auto" w:fill="auto"/>
        <w:spacing w:after="0" w:line="240" w:lineRule="auto"/>
        <w:ind w:firstLine="567"/>
        <w:jc w:val="both"/>
        <w:rPr>
          <w:rFonts w:cs="Aharoni"/>
          <w:color w:val="auto"/>
          <w:sz w:val="24"/>
          <w:szCs w:val="24"/>
        </w:rPr>
      </w:pPr>
      <w:r w:rsidRPr="00B22274">
        <w:rPr>
          <w:rFonts w:cs="Aharoni"/>
          <w:color w:val="auto"/>
          <w:sz w:val="24"/>
          <w:szCs w:val="24"/>
        </w:rPr>
        <w:t>«</w:t>
      </w:r>
      <w:proofErr w:type="gramStart"/>
      <w:r w:rsidRPr="00B22274">
        <w:rPr>
          <w:rFonts w:cs="Aharoni"/>
          <w:color w:val="auto"/>
          <w:sz w:val="24"/>
          <w:szCs w:val="24"/>
        </w:rPr>
        <w:t>О</w:t>
      </w:r>
      <w:proofErr w:type="gramEnd"/>
      <w:r w:rsidRPr="00B22274">
        <w:rPr>
          <w:rFonts w:cs="Aharoni"/>
          <w:color w:val="auto"/>
          <w:sz w:val="24"/>
          <w:szCs w:val="24"/>
        </w:rPr>
        <w:t xml:space="preserve"> </w:t>
      </w:r>
      <w:r w:rsidR="0002575D">
        <w:rPr>
          <w:rFonts w:cs="Aharoni"/>
          <w:color w:val="auto"/>
          <w:sz w:val="24"/>
          <w:szCs w:val="24"/>
        </w:rPr>
        <w:t>утверждении</w:t>
      </w:r>
      <w:r w:rsidRPr="00B22274">
        <w:rPr>
          <w:rFonts w:cs="Aharoni"/>
          <w:color w:val="auto"/>
          <w:sz w:val="24"/>
          <w:szCs w:val="24"/>
        </w:rPr>
        <w:t xml:space="preserve"> </w:t>
      </w:r>
      <w:r w:rsidR="0031566A">
        <w:rPr>
          <w:rFonts w:cs="Aharoni"/>
          <w:color w:val="auto"/>
          <w:sz w:val="24"/>
          <w:szCs w:val="24"/>
        </w:rPr>
        <w:t>План</w:t>
      </w:r>
      <w:r w:rsidR="0002575D">
        <w:rPr>
          <w:rFonts w:cs="Aharoni"/>
          <w:color w:val="auto"/>
          <w:sz w:val="24"/>
          <w:szCs w:val="24"/>
        </w:rPr>
        <w:t>а</w:t>
      </w:r>
      <w:r w:rsidR="0031566A">
        <w:rPr>
          <w:rFonts w:cs="Aharoni"/>
          <w:color w:val="auto"/>
          <w:sz w:val="24"/>
          <w:szCs w:val="24"/>
        </w:rPr>
        <w:t xml:space="preserve"> мероприятий по противодействию коррупции </w:t>
      </w:r>
      <w:r w:rsidR="00090AC1" w:rsidRPr="00B22274">
        <w:rPr>
          <w:rFonts w:cs="Aharoni"/>
          <w:color w:val="auto"/>
          <w:sz w:val="24"/>
          <w:szCs w:val="24"/>
        </w:rPr>
        <w:t xml:space="preserve">и </w:t>
      </w:r>
      <w:r w:rsidRPr="00B22274">
        <w:rPr>
          <w:rFonts w:cs="Aharoni"/>
          <w:color w:val="auto"/>
          <w:sz w:val="24"/>
          <w:szCs w:val="24"/>
        </w:rPr>
        <w:t>в РГБУ «Дом-интернат общего т</w:t>
      </w:r>
      <w:r w:rsidR="00090AC1" w:rsidRPr="00B22274">
        <w:rPr>
          <w:rFonts w:cs="Aharoni"/>
          <w:color w:val="auto"/>
          <w:sz w:val="24"/>
          <w:szCs w:val="24"/>
        </w:rPr>
        <w:t>ипа для престарелых и инвалидов</w:t>
      </w:r>
      <w:r w:rsidRPr="00B22274">
        <w:rPr>
          <w:rFonts w:cs="Aharoni"/>
          <w:color w:val="auto"/>
          <w:sz w:val="24"/>
          <w:szCs w:val="24"/>
        </w:rPr>
        <w:t>»</w:t>
      </w:r>
      <w:r w:rsidR="0031566A">
        <w:rPr>
          <w:rFonts w:cs="Aharoni"/>
          <w:color w:val="auto"/>
          <w:sz w:val="24"/>
          <w:szCs w:val="24"/>
        </w:rPr>
        <w:t xml:space="preserve"> на </w:t>
      </w:r>
      <w:r w:rsidR="0002575D">
        <w:rPr>
          <w:rFonts w:cs="Aharoni"/>
          <w:color w:val="auto"/>
          <w:sz w:val="24"/>
          <w:szCs w:val="24"/>
        </w:rPr>
        <w:t>202</w:t>
      </w:r>
      <w:r w:rsidR="00ED64B3">
        <w:rPr>
          <w:rFonts w:cs="Aharoni"/>
          <w:color w:val="auto"/>
          <w:sz w:val="24"/>
          <w:szCs w:val="24"/>
        </w:rPr>
        <w:t>1</w:t>
      </w:r>
      <w:r w:rsidR="0031566A">
        <w:rPr>
          <w:rFonts w:cs="Aharoni"/>
          <w:color w:val="auto"/>
          <w:sz w:val="24"/>
          <w:szCs w:val="24"/>
        </w:rPr>
        <w:t xml:space="preserve"> г.</w:t>
      </w:r>
    </w:p>
    <w:p w:rsidR="0048516C" w:rsidRPr="00B22274" w:rsidRDefault="0048516C" w:rsidP="0048516C">
      <w:pPr>
        <w:pStyle w:val="10"/>
        <w:shd w:val="clear" w:color="auto" w:fill="auto"/>
        <w:spacing w:after="0" w:line="240" w:lineRule="auto"/>
        <w:jc w:val="both"/>
        <w:rPr>
          <w:rFonts w:cs="Aharoni"/>
          <w:b w:val="0"/>
          <w:color w:val="auto"/>
          <w:sz w:val="24"/>
          <w:szCs w:val="24"/>
        </w:rPr>
      </w:pPr>
    </w:p>
    <w:p w:rsidR="00765A74" w:rsidRPr="00B22274" w:rsidRDefault="008D14E3" w:rsidP="0048516C">
      <w:pPr>
        <w:pStyle w:val="20"/>
        <w:shd w:val="clear" w:color="auto" w:fill="auto"/>
        <w:spacing w:after="0" w:line="240" w:lineRule="auto"/>
        <w:ind w:firstLine="709"/>
        <w:rPr>
          <w:rFonts w:cs="Aharoni"/>
          <w:color w:val="auto"/>
          <w:sz w:val="24"/>
          <w:szCs w:val="24"/>
        </w:rPr>
      </w:pPr>
      <w:r>
        <w:rPr>
          <w:rFonts w:cs="Aharoni"/>
          <w:color w:val="auto"/>
          <w:sz w:val="24"/>
          <w:szCs w:val="24"/>
        </w:rPr>
        <w:t>В</w:t>
      </w:r>
      <w:r w:rsidR="0031566A">
        <w:rPr>
          <w:rFonts w:cs="Aharoni"/>
          <w:color w:val="auto"/>
          <w:sz w:val="24"/>
          <w:szCs w:val="24"/>
        </w:rPr>
        <w:t xml:space="preserve"> соответствии с Федеральным законом от 25 декабря 2008 г. № 273-ФЗ «О противодействии коррупции»</w:t>
      </w:r>
    </w:p>
    <w:p w:rsidR="0048516C" w:rsidRPr="00B22274" w:rsidRDefault="0048516C" w:rsidP="0048516C">
      <w:pPr>
        <w:pStyle w:val="20"/>
        <w:shd w:val="clear" w:color="auto" w:fill="auto"/>
        <w:spacing w:after="0" w:line="240" w:lineRule="auto"/>
        <w:ind w:firstLine="709"/>
        <w:rPr>
          <w:rFonts w:cs="Aharoni"/>
          <w:color w:val="auto"/>
          <w:sz w:val="24"/>
          <w:szCs w:val="24"/>
        </w:rPr>
      </w:pPr>
    </w:p>
    <w:p w:rsidR="00765A74" w:rsidRPr="00B22274" w:rsidRDefault="000615B4" w:rsidP="0048516C">
      <w:pPr>
        <w:pStyle w:val="10"/>
        <w:shd w:val="clear" w:color="auto" w:fill="auto"/>
        <w:spacing w:after="0" w:line="240" w:lineRule="auto"/>
        <w:ind w:firstLine="709"/>
        <w:jc w:val="both"/>
        <w:rPr>
          <w:rFonts w:cs="Aharoni"/>
          <w:color w:val="auto"/>
          <w:sz w:val="24"/>
          <w:szCs w:val="24"/>
        </w:rPr>
      </w:pPr>
      <w:bookmarkStart w:id="3" w:name="bookmark6"/>
      <w:r w:rsidRPr="00B22274">
        <w:rPr>
          <w:rFonts w:cs="Aharoni"/>
          <w:color w:val="auto"/>
          <w:sz w:val="24"/>
          <w:szCs w:val="24"/>
        </w:rPr>
        <w:t>ПРИКАЗЫВАЮ:</w:t>
      </w:r>
      <w:bookmarkEnd w:id="3"/>
    </w:p>
    <w:p w:rsidR="0048516C" w:rsidRPr="00B22274" w:rsidRDefault="0048516C" w:rsidP="007F0ED8">
      <w:pPr>
        <w:pStyle w:val="10"/>
        <w:shd w:val="clear" w:color="auto" w:fill="auto"/>
        <w:spacing w:after="0" w:line="240" w:lineRule="auto"/>
        <w:ind w:firstLine="709"/>
        <w:jc w:val="both"/>
        <w:rPr>
          <w:rFonts w:cs="Aharoni"/>
          <w:b w:val="0"/>
          <w:color w:val="auto"/>
          <w:sz w:val="24"/>
          <w:szCs w:val="24"/>
        </w:rPr>
      </w:pPr>
    </w:p>
    <w:p w:rsidR="005B1FAC" w:rsidRPr="00B22274" w:rsidRDefault="0002575D" w:rsidP="0031566A">
      <w:pPr>
        <w:pStyle w:val="20"/>
        <w:numPr>
          <w:ilvl w:val="0"/>
          <w:numId w:val="6"/>
        </w:numPr>
        <w:shd w:val="clear" w:color="auto" w:fill="auto"/>
        <w:spacing w:after="0" w:line="240" w:lineRule="auto"/>
        <w:ind w:left="0" w:firstLine="567"/>
        <w:rPr>
          <w:rFonts w:cs="Aharoni"/>
          <w:color w:val="auto"/>
          <w:sz w:val="24"/>
          <w:szCs w:val="24"/>
        </w:rPr>
      </w:pPr>
      <w:r>
        <w:rPr>
          <w:rFonts w:cs="Aharoni"/>
          <w:color w:val="auto"/>
          <w:sz w:val="24"/>
          <w:szCs w:val="24"/>
        </w:rPr>
        <w:t>Утвердить</w:t>
      </w:r>
      <w:r w:rsidR="0031566A">
        <w:rPr>
          <w:rFonts w:cs="Aharoni"/>
          <w:color w:val="auto"/>
          <w:sz w:val="24"/>
          <w:szCs w:val="24"/>
        </w:rPr>
        <w:t xml:space="preserve"> План мероприятий по противодействию</w:t>
      </w:r>
      <w:r w:rsidR="00FA42DE" w:rsidRPr="00B22274">
        <w:rPr>
          <w:rFonts w:cs="Aharoni"/>
          <w:color w:val="auto"/>
          <w:sz w:val="24"/>
          <w:szCs w:val="24"/>
        </w:rPr>
        <w:t xml:space="preserve"> </w:t>
      </w:r>
      <w:r w:rsidR="0031566A">
        <w:rPr>
          <w:rFonts w:cs="Aharoni"/>
          <w:color w:val="auto"/>
          <w:sz w:val="24"/>
          <w:szCs w:val="24"/>
        </w:rPr>
        <w:t xml:space="preserve">коррупции в РГБУ «Дом-интернат общего типа для престарелых и инвалидов» на </w:t>
      </w:r>
      <w:r>
        <w:rPr>
          <w:rFonts w:cs="Aharoni"/>
          <w:color w:val="auto"/>
          <w:sz w:val="24"/>
          <w:szCs w:val="24"/>
        </w:rPr>
        <w:t>202</w:t>
      </w:r>
      <w:r w:rsidR="00ED64B3">
        <w:rPr>
          <w:rFonts w:cs="Aharoni"/>
          <w:color w:val="auto"/>
          <w:sz w:val="24"/>
          <w:szCs w:val="24"/>
        </w:rPr>
        <w:t>1</w:t>
      </w:r>
      <w:r w:rsidR="0031566A">
        <w:rPr>
          <w:rFonts w:cs="Aharoni"/>
          <w:color w:val="auto"/>
          <w:sz w:val="24"/>
          <w:szCs w:val="24"/>
        </w:rPr>
        <w:t xml:space="preserve"> </w:t>
      </w:r>
      <w:r>
        <w:rPr>
          <w:rFonts w:cs="Aharoni"/>
          <w:color w:val="auto"/>
          <w:sz w:val="24"/>
          <w:szCs w:val="24"/>
        </w:rPr>
        <w:t>г. (далее – План)</w:t>
      </w:r>
      <w:r w:rsidR="0031566A">
        <w:rPr>
          <w:rFonts w:cs="Aharoni"/>
          <w:color w:val="auto"/>
          <w:sz w:val="24"/>
          <w:szCs w:val="24"/>
        </w:rPr>
        <w:t>.</w:t>
      </w:r>
    </w:p>
    <w:p w:rsidR="005B1FAC" w:rsidRDefault="00FA42DE" w:rsidP="0031566A">
      <w:pPr>
        <w:pStyle w:val="20"/>
        <w:numPr>
          <w:ilvl w:val="0"/>
          <w:numId w:val="6"/>
        </w:numPr>
        <w:shd w:val="clear" w:color="auto" w:fill="auto"/>
        <w:spacing w:after="0" w:line="240" w:lineRule="auto"/>
        <w:ind w:left="0" w:firstLine="567"/>
        <w:rPr>
          <w:rFonts w:cs="Aharoni"/>
          <w:color w:val="auto"/>
          <w:sz w:val="24"/>
          <w:szCs w:val="24"/>
        </w:rPr>
      </w:pPr>
      <w:r w:rsidRPr="00B22274">
        <w:rPr>
          <w:rFonts w:cs="Aharoni"/>
          <w:color w:val="auto"/>
          <w:sz w:val="24"/>
          <w:szCs w:val="24"/>
        </w:rPr>
        <w:t xml:space="preserve">Ответственному лицу по профилактике коррупционных правонарушений </w:t>
      </w:r>
      <w:r w:rsidR="00E85534">
        <w:rPr>
          <w:rFonts w:cs="Aharoni"/>
          <w:color w:val="auto"/>
          <w:sz w:val="24"/>
          <w:szCs w:val="24"/>
        </w:rPr>
        <w:t xml:space="preserve">– </w:t>
      </w:r>
      <w:r w:rsidR="009F6981">
        <w:rPr>
          <w:rFonts w:cs="Aharoni"/>
          <w:color w:val="auto"/>
          <w:sz w:val="24"/>
          <w:szCs w:val="24"/>
        </w:rPr>
        <w:t>Федоровской Елене Игоревне</w:t>
      </w:r>
      <w:r w:rsidR="00E85534">
        <w:rPr>
          <w:rFonts w:cs="Aharoni"/>
          <w:color w:val="auto"/>
          <w:sz w:val="24"/>
          <w:szCs w:val="24"/>
        </w:rPr>
        <w:t>:</w:t>
      </w:r>
    </w:p>
    <w:p w:rsidR="00E85534" w:rsidRDefault="00E85534" w:rsidP="00E85534">
      <w:pPr>
        <w:pStyle w:val="20"/>
        <w:shd w:val="clear" w:color="auto" w:fill="auto"/>
        <w:spacing w:after="0" w:line="240" w:lineRule="auto"/>
        <w:ind w:left="567"/>
        <w:rPr>
          <w:rFonts w:cs="Aharoni"/>
          <w:color w:val="auto"/>
          <w:sz w:val="24"/>
          <w:szCs w:val="24"/>
        </w:rPr>
      </w:pPr>
      <w:r>
        <w:rPr>
          <w:rFonts w:cs="Aharoni"/>
          <w:color w:val="auto"/>
          <w:sz w:val="24"/>
          <w:szCs w:val="24"/>
        </w:rPr>
        <w:t>- согласовать новую редакцию Плана с председателем профсоюзного комитета в срок до 3</w:t>
      </w:r>
      <w:r w:rsidR="009F6981">
        <w:rPr>
          <w:rFonts w:cs="Aharoni"/>
          <w:color w:val="auto"/>
          <w:sz w:val="24"/>
          <w:szCs w:val="24"/>
        </w:rPr>
        <w:t>0</w:t>
      </w:r>
      <w:r>
        <w:rPr>
          <w:rFonts w:cs="Aharoni"/>
          <w:color w:val="auto"/>
          <w:sz w:val="24"/>
          <w:szCs w:val="24"/>
        </w:rPr>
        <w:t xml:space="preserve"> </w:t>
      </w:r>
      <w:r w:rsidR="009F6981">
        <w:rPr>
          <w:rFonts w:cs="Aharoni"/>
          <w:color w:val="auto"/>
          <w:sz w:val="24"/>
          <w:szCs w:val="24"/>
        </w:rPr>
        <w:t>декабря</w:t>
      </w:r>
      <w:r>
        <w:rPr>
          <w:rFonts w:cs="Aharoni"/>
          <w:color w:val="auto"/>
          <w:sz w:val="24"/>
          <w:szCs w:val="24"/>
        </w:rPr>
        <w:t xml:space="preserve"> 20</w:t>
      </w:r>
      <w:r w:rsidR="00ED64B3">
        <w:rPr>
          <w:rFonts w:cs="Aharoni"/>
          <w:color w:val="auto"/>
          <w:sz w:val="24"/>
          <w:szCs w:val="24"/>
        </w:rPr>
        <w:t>20</w:t>
      </w:r>
      <w:r>
        <w:rPr>
          <w:rFonts w:cs="Aharoni"/>
          <w:color w:val="auto"/>
          <w:sz w:val="24"/>
          <w:szCs w:val="24"/>
        </w:rPr>
        <w:t xml:space="preserve"> года;</w:t>
      </w:r>
    </w:p>
    <w:p w:rsidR="00E85534" w:rsidRPr="00B22274" w:rsidRDefault="00E85534" w:rsidP="00E85534">
      <w:pPr>
        <w:pStyle w:val="20"/>
        <w:shd w:val="clear" w:color="auto" w:fill="auto"/>
        <w:spacing w:after="0" w:line="240" w:lineRule="auto"/>
        <w:ind w:left="567"/>
        <w:rPr>
          <w:rFonts w:cs="Aharoni"/>
          <w:color w:val="auto"/>
          <w:sz w:val="24"/>
          <w:szCs w:val="24"/>
        </w:rPr>
      </w:pPr>
      <w:r>
        <w:rPr>
          <w:rFonts w:cs="Aharoni"/>
          <w:color w:val="auto"/>
          <w:sz w:val="24"/>
          <w:szCs w:val="24"/>
        </w:rPr>
        <w:t xml:space="preserve">- опубликовать настоящий приказ на официальном сайте Учреждения в сети Интернет в срок до </w:t>
      </w:r>
      <w:r w:rsidR="009F6981">
        <w:rPr>
          <w:rFonts w:cs="Aharoni"/>
          <w:color w:val="auto"/>
          <w:sz w:val="24"/>
          <w:szCs w:val="24"/>
        </w:rPr>
        <w:t>1</w:t>
      </w:r>
      <w:r>
        <w:rPr>
          <w:rFonts w:cs="Aharoni"/>
          <w:color w:val="auto"/>
          <w:sz w:val="24"/>
          <w:szCs w:val="24"/>
        </w:rPr>
        <w:t xml:space="preserve"> </w:t>
      </w:r>
      <w:r w:rsidR="009F6981">
        <w:rPr>
          <w:rFonts w:cs="Aharoni"/>
          <w:color w:val="auto"/>
          <w:sz w:val="24"/>
          <w:szCs w:val="24"/>
        </w:rPr>
        <w:t>февраля</w:t>
      </w:r>
      <w:r>
        <w:rPr>
          <w:rFonts w:cs="Aharoni"/>
          <w:color w:val="auto"/>
          <w:sz w:val="24"/>
          <w:szCs w:val="24"/>
        </w:rPr>
        <w:t xml:space="preserve"> 20</w:t>
      </w:r>
      <w:r w:rsidR="009F6981">
        <w:rPr>
          <w:rFonts w:cs="Aharoni"/>
          <w:color w:val="auto"/>
          <w:sz w:val="24"/>
          <w:szCs w:val="24"/>
        </w:rPr>
        <w:t>20</w:t>
      </w:r>
      <w:r>
        <w:rPr>
          <w:rFonts w:cs="Aharoni"/>
          <w:color w:val="auto"/>
          <w:sz w:val="24"/>
          <w:szCs w:val="24"/>
        </w:rPr>
        <w:t xml:space="preserve"> года;</w:t>
      </w:r>
    </w:p>
    <w:p w:rsidR="00765A74" w:rsidRPr="00B22274" w:rsidRDefault="000615B4" w:rsidP="0031566A">
      <w:pPr>
        <w:pStyle w:val="20"/>
        <w:numPr>
          <w:ilvl w:val="0"/>
          <w:numId w:val="6"/>
        </w:numPr>
        <w:shd w:val="clear" w:color="auto" w:fill="auto"/>
        <w:spacing w:after="0" w:line="240" w:lineRule="auto"/>
        <w:ind w:left="0" w:firstLine="567"/>
        <w:rPr>
          <w:rFonts w:cs="Aharoni"/>
          <w:color w:val="auto"/>
          <w:sz w:val="24"/>
          <w:szCs w:val="24"/>
        </w:rPr>
      </w:pPr>
      <w:proofErr w:type="gramStart"/>
      <w:r w:rsidRPr="00B22274">
        <w:rPr>
          <w:rFonts w:cs="Aharoni"/>
          <w:color w:val="auto"/>
          <w:sz w:val="24"/>
          <w:szCs w:val="24"/>
        </w:rPr>
        <w:t>Контроль за</w:t>
      </w:r>
      <w:proofErr w:type="gramEnd"/>
      <w:r w:rsidRPr="00B22274">
        <w:rPr>
          <w:rFonts w:cs="Aharoni"/>
          <w:color w:val="auto"/>
          <w:sz w:val="24"/>
          <w:szCs w:val="24"/>
        </w:rPr>
        <w:t xml:space="preserve"> выполнением настоящего приказа оставляю за собой.</w:t>
      </w:r>
    </w:p>
    <w:p w:rsidR="0060549C" w:rsidRPr="00B22274" w:rsidRDefault="0060549C" w:rsidP="0031566A">
      <w:pPr>
        <w:pStyle w:val="20"/>
        <w:shd w:val="clear" w:color="auto" w:fill="auto"/>
        <w:spacing w:after="0" w:line="240" w:lineRule="auto"/>
        <w:ind w:firstLine="567"/>
        <w:rPr>
          <w:rFonts w:cs="Aharoni"/>
          <w:color w:val="auto"/>
          <w:sz w:val="24"/>
          <w:szCs w:val="24"/>
        </w:rPr>
      </w:pPr>
    </w:p>
    <w:p w:rsidR="0060549C" w:rsidRPr="00B22274" w:rsidRDefault="0060549C" w:rsidP="0048516C">
      <w:pPr>
        <w:pStyle w:val="20"/>
        <w:shd w:val="clear" w:color="auto" w:fill="auto"/>
        <w:spacing w:after="0" w:line="240" w:lineRule="auto"/>
        <w:ind w:firstLine="709"/>
        <w:rPr>
          <w:rFonts w:cs="Aharoni"/>
          <w:color w:val="auto"/>
          <w:sz w:val="24"/>
          <w:szCs w:val="24"/>
        </w:rPr>
      </w:pPr>
    </w:p>
    <w:p w:rsidR="007F0ED8" w:rsidRPr="00B22274" w:rsidRDefault="007F0ED8" w:rsidP="0048516C">
      <w:pPr>
        <w:pStyle w:val="20"/>
        <w:shd w:val="clear" w:color="auto" w:fill="auto"/>
        <w:spacing w:after="0" w:line="240" w:lineRule="auto"/>
        <w:ind w:firstLine="709"/>
        <w:rPr>
          <w:rFonts w:cs="Aharoni"/>
          <w:color w:val="auto"/>
          <w:sz w:val="24"/>
          <w:szCs w:val="24"/>
        </w:rPr>
      </w:pPr>
    </w:p>
    <w:p w:rsidR="000D5C03" w:rsidRPr="00B22274" w:rsidRDefault="000D5C03" w:rsidP="0048516C">
      <w:pPr>
        <w:pStyle w:val="20"/>
        <w:shd w:val="clear" w:color="auto" w:fill="auto"/>
        <w:spacing w:after="0" w:line="240" w:lineRule="auto"/>
        <w:ind w:firstLine="709"/>
        <w:rPr>
          <w:rFonts w:cs="Aharoni"/>
          <w:color w:val="auto"/>
          <w:sz w:val="24"/>
          <w:szCs w:val="24"/>
        </w:rPr>
      </w:pPr>
    </w:p>
    <w:p w:rsidR="0060549C" w:rsidRPr="00B22274" w:rsidRDefault="0060549C" w:rsidP="0060549C">
      <w:pPr>
        <w:pStyle w:val="20"/>
        <w:shd w:val="clear" w:color="auto" w:fill="auto"/>
        <w:spacing w:after="0" w:line="240" w:lineRule="auto"/>
        <w:rPr>
          <w:rFonts w:cs="Aharoni"/>
          <w:color w:val="auto"/>
          <w:sz w:val="24"/>
          <w:szCs w:val="24"/>
        </w:rPr>
      </w:pPr>
      <w:r w:rsidRPr="00B22274">
        <w:rPr>
          <w:rFonts w:cs="Aharoni"/>
          <w:b/>
          <w:color w:val="auto"/>
          <w:sz w:val="24"/>
          <w:szCs w:val="24"/>
        </w:rPr>
        <w:t>Директор</w:t>
      </w:r>
      <w:r w:rsidR="001838BD" w:rsidRPr="00B22274">
        <w:rPr>
          <w:rFonts w:cs="Aharoni"/>
          <w:b/>
          <w:color w:val="auto"/>
          <w:sz w:val="24"/>
          <w:szCs w:val="24"/>
        </w:rPr>
        <w:t xml:space="preserve">                                                                                 </w:t>
      </w:r>
      <w:r w:rsidR="007F0ED8" w:rsidRPr="00B22274">
        <w:rPr>
          <w:rFonts w:cs="Aharoni"/>
          <w:b/>
          <w:color w:val="auto"/>
          <w:sz w:val="24"/>
          <w:szCs w:val="24"/>
        </w:rPr>
        <w:t xml:space="preserve">                        </w:t>
      </w:r>
      <w:r w:rsidR="001838BD" w:rsidRPr="00B22274">
        <w:rPr>
          <w:rFonts w:cs="Aharoni"/>
          <w:b/>
          <w:color w:val="auto"/>
          <w:sz w:val="24"/>
          <w:szCs w:val="24"/>
        </w:rPr>
        <w:t xml:space="preserve">                 </w:t>
      </w:r>
      <w:r w:rsidR="007F0ED8" w:rsidRPr="00B22274">
        <w:rPr>
          <w:rFonts w:cs="Aharoni"/>
          <w:b/>
          <w:color w:val="auto"/>
          <w:sz w:val="24"/>
          <w:szCs w:val="24"/>
        </w:rPr>
        <w:t>С.В.</w:t>
      </w:r>
      <w:r w:rsidRPr="00B22274">
        <w:rPr>
          <w:rFonts w:cs="Aharoni"/>
          <w:b/>
          <w:color w:val="auto"/>
          <w:sz w:val="24"/>
          <w:szCs w:val="24"/>
        </w:rPr>
        <w:t xml:space="preserve"> </w:t>
      </w:r>
      <w:proofErr w:type="spellStart"/>
      <w:r w:rsidRPr="00B22274">
        <w:rPr>
          <w:rFonts w:cs="Aharoni"/>
          <w:b/>
          <w:color w:val="auto"/>
          <w:sz w:val="24"/>
          <w:szCs w:val="24"/>
        </w:rPr>
        <w:t>Кейлина</w:t>
      </w:r>
      <w:proofErr w:type="spellEnd"/>
      <w:r w:rsidRPr="00B22274">
        <w:rPr>
          <w:rFonts w:cs="Aharoni"/>
          <w:color w:val="auto"/>
          <w:sz w:val="24"/>
          <w:szCs w:val="24"/>
        </w:rPr>
        <w:t> </w:t>
      </w:r>
    </w:p>
    <w:p w:rsidR="0060549C" w:rsidRPr="00B22274" w:rsidRDefault="0060549C" w:rsidP="0048516C">
      <w:pPr>
        <w:pStyle w:val="20"/>
        <w:shd w:val="clear" w:color="auto" w:fill="auto"/>
        <w:spacing w:after="0" w:line="240" w:lineRule="auto"/>
        <w:ind w:firstLine="709"/>
        <w:rPr>
          <w:rFonts w:cs="Aharoni"/>
          <w:color w:val="auto"/>
          <w:sz w:val="24"/>
          <w:szCs w:val="24"/>
        </w:rPr>
      </w:pPr>
    </w:p>
    <w:p w:rsidR="001838BD" w:rsidRPr="00B22274" w:rsidRDefault="001838BD" w:rsidP="0048516C">
      <w:pPr>
        <w:pStyle w:val="20"/>
        <w:shd w:val="clear" w:color="auto" w:fill="auto"/>
        <w:spacing w:after="0" w:line="240" w:lineRule="auto"/>
        <w:ind w:firstLine="709"/>
        <w:rPr>
          <w:rFonts w:cs="Aharoni"/>
          <w:color w:val="auto"/>
          <w:sz w:val="24"/>
          <w:szCs w:val="24"/>
        </w:rPr>
      </w:pPr>
    </w:p>
    <w:p w:rsidR="0060549C" w:rsidRPr="00B22274" w:rsidRDefault="0060549C" w:rsidP="0048516C">
      <w:pPr>
        <w:pStyle w:val="20"/>
        <w:shd w:val="clear" w:color="auto" w:fill="auto"/>
        <w:spacing w:after="0" w:line="240" w:lineRule="auto"/>
        <w:ind w:firstLine="709"/>
        <w:rPr>
          <w:rFonts w:cs="Aharoni"/>
          <w:color w:val="auto"/>
          <w:sz w:val="24"/>
          <w:szCs w:val="24"/>
        </w:rPr>
      </w:pPr>
    </w:p>
    <w:p w:rsidR="0060549C" w:rsidRPr="00B22274" w:rsidRDefault="0060549C" w:rsidP="0060549C">
      <w:pPr>
        <w:pStyle w:val="20"/>
        <w:shd w:val="clear" w:color="auto" w:fill="auto"/>
        <w:spacing w:after="0" w:line="240" w:lineRule="auto"/>
        <w:rPr>
          <w:rFonts w:cs="Aharoni"/>
          <w:b/>
          <w:color w:val="auto"/>
          <w:sz w:val="24"/>
          <w:szCs w:val="24"/>
        </w:rPr>
      </w:pPr>
      <w:r w:rsidRPr="00B22274">
        <w:rPr>
          <w:rFonts w:cs="Aharoni"/>
          <w:b/>
          <w:color w:val="auto"/>
          <w:sz w:val="24"/>
          <w:szCs w:val="24"/>
        </w:rPr>
        <w:t>Подготовил:</w:t>
      </w:r>
    </w:p>
    <w:p w:rsidR="00366F1C" w:rsidRPr="00B22274" w:rsidRDefault="009F6981" w:rsidP="007F0ED8">
      <w:pPr>
        <w:pStyle w:val="20"/>
        <w:shd w:val="clear" w:color="auto" w:fill="auto"/>
        <w:spacing w:after="0" w:line="240" w:lineRule="auto"/>
        <w:rPr>
          <w:rFonts w:cs="Aharoni"/>
          <w:color w:val="auto"/>
          <w:sz w:val="24"/>
          <w:szCs w:val="24"/>
        </w:rPr>
      </w:pPr>
      <w:r>
        <w:rPr>
          <w:rFonts w:cs="Aharoni"/>
          <w:color w:val="auto"/>
          <w:sz w:val="24"/>
          <w:szCs w:val="24"/>
        </w:rPr>
        <w:t>Делопроизводитель</w:t>
      </w:r>
      <w:r w:rsidR="0060549C" w:rsidRPr="00B22274">
        <w:rPr>
          <w:rFonts w:cs="Aharoni"/>
          <w:color w:val="auto"/>
          <w:sz w:val="24"/>
          <w:szCs w:val="24"/>
        </w:rPr>
        <w:t xml:space="preserve">                        </w:t>
      </w:r>
      <w:r w:rsidR="001838BD" w:rsidRPr="00B22274">
        <w:rPr>
          <w:rFonts w:cs="Aharoni"/>
          <w:color w:val="auto"/>
          <w:sz w:val="24"/>
          <w:szCs w:val="24"/>
        </w:rPr>
        <w:t xml:space="preserve">                 </w:t>
      </w:r>
      <w:r w:rsidR="0060549C" w:rsidRPr="00B22274">
        <w:rPr>
          <w:rFonts w:cs="Aharoni"/>
          <w:color w:val="auto"/>
          <w:sz w:val="24"/>
          <w:szCs w:val="24"/>
        </w:rPr>
        <w:t xml:space="preserve">               </w:t>
      </w:r>
      <w:r w:rsidR="007F0ED8" w:rsidRPr="00B22274">
        <w:rPr>
          <w:rFonts w:cs="Aharoni"/>
          <w:color w:val="auto"/>
          <w:sz w:val="24"/>
          <w:szCs w:val="24"/>
        </w:rPr>
        <w:t xml:space="preserve">                                             </w:t>
      </w:r>
      <w:r w:rsidR="0060549C" w:rsidRPr="00B22274">
        <w:rPr>
          <w:rFonts w:cs="Aharoni"/>
          <w:color w:val="auto"/>
          <w:sz w:val="24"/>
          <w:szCs w:val="24"/>
        </w:rPr>
        <w:t xml:space="preserve">         </w:t>
      </w:r>
      <w:r w:rsidR="00E85534">
        <w:rPr>
          <w:rFonts w:cs="Aharoni"/>
          <w:color w:val="auto"/>
          <w:sz w:val="24"/>
          <w:szCs w:val="24"/>
        </w:rPr>
        <w:t>Е.</w:t>
      </w:r>
      <w:r>
        <w:rPr>
          <w:rFonts w:cs="Aharoni"/>
          <w:color w:val="auto"/>
          <w:sz w:val="24"/>
          <w:szCs w:val="24"/>
        </w:rPr>
        <w:t>И</w:t>
      </w:r>
      <w:r w:rsidR="00E85534">
        <w:rPr>
          <w:rFonts w:cs="Aharoni"/>
          <w:color w:val="auto"/>
          <w:sz w:val="24"/>
          <w:szCs w:val="24"/>
        </w:rPr>
        <w:t>.</w:t>
      </w:r>
      <w:r>
        <w:rPr>
          <w:rFonts w:cs="Aharoni"/>
          <w:color w:val="auto"/>
          <w:sz w:val="24"/>
          <w:szCs w:val="24"/>
        </w:rPr>
        <w:t>Федоровская</w:t>
      </w:r>
    </w:p>
    <w:p w:rsidR="007F0ED8" w:rsidRPr="00B22274" w:rsidRDefault="007F0ED8">
      <w:pPr>
        <w:rPr>
          <w:rFonts w:ascii="Times New Roman" w:hAnsi="Times New Roman" w:cs="Aharoni"/>
          <w:color w:val="auto"/>
        </w:rPr>
      </w:pPr>
    </w:p>
    <w:p w:rsidR="007F0ED8" w:rsidRPr="00B22274" w:rsidRDefault="007F0ED8">
      <w:pPr>
        <w:rPr>
          <w:rFonts w:ascii="Times New Roman" w:hAnsi="Times New Roman" w:cs="Aharoni"/>
          <w:color w:val="auto"/>
        </w:rPr>
      </w:pPr>
    </w:p>
    <w:p w:rsidR="007F0ED8" w:rsidRPr="00B22274" w:rsidRDefault="007F0ED8">
      <w:pPr>
        <w:rPr>
          <w:rFonts w:ascii="Times New Roman" w:hAnsi="Times New Roman" w:cs="Aharoni"/>
          <w:color w:val="auto"/>
        </w:rPr>
      </w:pPr>
    </w:p>
    <w:p w:rsidR="007F0ED8" w:rsidRPr="00B22274" w:rsidRDefault="007F0ED8">
      <w:pPr>
        <w:rPr>
          <w:rFonts w:ascii="Times New Roman" w:hAnsi="Times New Roman" w:cs="Aharoni"/>
          <w:color w:val="auto"/>
        </w:rPr>
      </w:pPr>
    </w:p>
    <w:p w:rsidR="007F0ED8" w:rsidRDefault="007F0ED8">
      <w:pPr>
        <w:rPr>
          <w:rFonts w:ascii="Times New Roman" w:hAnsi="Times New Roman" w:cs="Aharoni"/>
          <w:color w:val="auto"/>
        </w:rPr>
      </w:pPr>
    </w:p>
    <w:p w:rsidR="009F6981" w:rsidRDefault="009F6981">
      <w:pPr>
        <w:rPr>
          <w:rFonts w:ascii="Times New Roman" w:hAnsi="Times New Roman" w:cs="Aharoni"/>
          <w:color w:val="auto"/>
        </w:rPr>
      </w:pPr>
    </w:p>
    <w:p w:rsidR="009F6981" w:rsidRDefault="009F6981">
      <w:pPr>
        <w:rPr>
          <w:rFonts w:ascii="Times New Roman" w:hAnsi="Times New Roman" w:cs="Aharoni"/>
          <w:color w:val="auto"/>
        </w:rPr>
      </w:pPr>
    </w:p>
    <w:p w:rsidR="009F6981" w:rsidRDefault="009F6981">
      <w:pPr>
        <w:rPr>
          <w:rFonts w:ascii="Times New Roman" w:hAnsi="Times New Roman" w:cs="Aharoni"/>
          <w:color w:val="auto"/>
        </w:rPr>
      </w:pPr>
    </w:p>
    <w:p w:rsidR="009F6981" w:rsidRDefault="009F6981">
      <w:pPr>
        <w:rPr>
          <w:rFonts w:ascii="Times New Roman" w:hAnsi="Times New Roman" w:cs="Aharoni"/>
          <w:color w:val="auto"/>
        </w:rPr>
      </w:pPr>
    </w:p>
    <w:p w:rsidR="009F6981" w:rsidRPr="00B22274" w:rsidRDefault="009F6981">
      <w:pPr>
        <w:rPr>
          <w:rFonts w:ascii="Times New Roman" w:hAnsi="Times New Roman" w:cs="Aharoni"/>
          <w:color w:val="auto"/>
        </w:rPr>
      </w:pPr>
    </w:p>
    <w:p w:rsidR="007F0ED8" w:rsidRPr="00B22274" w:rsidRDefault="007F0ED8">
      <w:pPr>
        <w:rPr>
          <w:rFonts w:ascii="Times New Roman" w:hAnsi="Times New Roman" w:cs="Aharoni"/>
          <w:color w:val="auto"/>
        </w:rPr>
      </w:pPr>
    </w:p>
    <w:p w:rsidR="007F0ED8" w:rsidRPr="00B22274" w:rsidRDefault="007F0ED8">
      <w:pPr>
        <w:rPr>
          <w:rFonts w:ascii="Times New Roman" w:hAnsi="Times New Roman" w:cs="Aharoni"/>
          <w:color w:val="auto"/>
        </w:rPr>
      </w:pPr>
    </w:p>
    <w:p w:rsidR="006C2931" w:rsidRDefault="00366F1C">
      <w:pPr>
        <w:rPr>
          <w:rFonts w:ascii="Times New Roman" w:hAnsi="Times New Roman" w:cs="Aharoni"/>
          <w:color w:val="404040" w:themeColor="text1" w:themeTint="BF"/>
        </w:rPr>
      </w:pPr>
      <w:r w:rsidRPr="00B22274">
        <w:rPr>
          <w:rFonts w:ascii="Times New Roman" w:hAnsi="Times New Roman" w:cs="Aharoni"/>
          <w:color w:val="404040" w:themeColor="text1" w:themeTint="BF"/>
        </w:rPr>
        <w:t>2 экз.</w:t>
      </w:r>
      <w:r w:rsidR="006C2931">
        <w:rPr>
          <w:rFonts w:ascii="Times New Roman" w:hAnsi="Times New Roman" w:cs="Aharoni"/>
          <w:color w:val="404040" w:themeColor="text1" w:themeTint="BF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40"/>
        <w:gridCol w:w="3876"/>
      </w:tblGrid>
      <w:tr w:rsidR="006C2931" w:rsidTr="006C2931">
        <w:trPr>
          <w:trHeight w:val="699"/>
        </w:trPr>
        <w:tc>
          <w:tcPr>
            <w:tcW w:w="5640" w:type="dxa"/>
          </w:tcPr>
          <w:p w:rsidR="006C2931" w:rsidRDefault="006C2931" w:rsidP="001B6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6" w:type="dxa"/>
          </w:tcPr>
          <w:p w:rsidR="006C2931" w:rsidRDefault="006C2931" w:rsidP="006C2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к приказу </w:t>
            </w:r>
          </w:p>
          <w:p w:rsidR="006C2931" w:rsidRPr="00BF0F1F" w:rsidRDefault="006C2931" w:rsidP="00542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542017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D14E3">
              <w:rPr>
                <w:rFonts w:ascii="Times New Roman" w:hAnsi="Times New Roman" w:cs="Times New Roman"/>
              </w:rPr>
              <w:t>декабря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ED64B3">
              <w:rPr>
                <w:rFonts w:ascii="Times New Roman" w:hAnsi="Times New Roman" w:cs="Times New Roman"/>
              </w:rPr>
              <w:t>20</w:t>
            </w:r>
            <w:r w:rsidR="008D14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542017">
              <w:rPr>
                <w:rFonts w:ascii="Times New Roman" w:hAnsi="Times New Roman" w:cs="Times New Roman"/>
              </w:rPr>
              <w:t xml:space="preserve">№ </w:t>
            </w:r>
            <w:r w:rsidR="008D14E3" w:rsidRPr="00542017">
              <w:rPr>
                <w:rFonts w:ascii="Times New Roman" w:hAnsi="Times New Roman" w:cs="Times New Roman"/>
              </w:rPr>
              <w:t>1</w:t>
            </w:r>
            <w:r w:rsidR="00542017" w:rsidRPr="00542017">
              <w:rPr>
                <w:rFonts w:ascii="Times New Roman" w:hAnsi="Times New Roman" w:cs="Times New Roman"/>
              </w:rPr>
              <w:t>6</w:t>
            </w:r>
            <w:r w:rsidR="008D14E3" w:rsidRPr="00542017">
              <w:rPr>
                <w:rFonts w:ascii="Times New Roman" w:hAnsi="Times New Roman" w:cs="Times New Roman"/>
              </w:rPr>
              <w:t>1</w:t>
            </w:r>
          </w:p>
        </w:tc>
      </w:tr>
    </w:tbl>
    <w:tbl>
      <w:tblPr>
        <w:tblStyle w:val="a5"/>
        <w:tblpPr w:leftFromText="180" w:rightFromText="180" w:vertAnchor="page" w:horzAnchor="margin" w:tblpY="20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2"/>
        <w:gridCol w:w="3894"/>
      </w:tblGrid>
      <w:tr w:rsidR="006C2931" w:rsidTr="006C2931">
        <w:tc>
          <w:tcPr>
            <w:tcW w:w="5622" w:type="dxa"/>
          </w:tcPr>
          <w:p w:rsidR="006C2931" w:rsidRDefault="006C2931" w:rsidP="006C2931">
            <w:pPr>
              <w:rPr>
                <w:rFonts w:ascii="Times New Roman" w:hAnsi="Times New Roman" w:cs="Times New Roman"/>
                <w:b/>
              </w:rPr>
            </w:pPr>
            <w:r w:rsidRPr="00BF0F1F">
              <w:rPr>
                <w:rFonts w:ascii="Times New Roman" w:hAnsi="Times New Roman" w:cs="Times New Roman"/>
                <w:b/>
              </w:rPr>
              <w:t>Согласовано:</w:t>
            </w:r>
          </w:p>
          <w:p w:rsidR="006C2931" w:rsidRDefault="006C2931" w:rsidP="006C2931">
            <w:pPr>
              <w:rPr>
                <w:rFonts w:ascii="Times New Roman" w:hAnsi="Times New Roman" w:cs="Times New Roman"/>
              </w:rPr>
            </w:pPr>
            <w:r w:rsidRPr="00BF0F1F">
              <w:rPr>
                <w:rFonts w:ascii="Times New Roman" w:hAnsi="Times New Roman" w:cs="Times New Roman"/>
              </w:rPr>
              <w:t xml:space="preserve">Председатель </w:t>
            </w:r>
            <w:proofErr w:type="gramStart"/>
            <w:r w:rsidRPr="00BF0F1F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6C2931" w:rsidRDefault="006C2931" w:rsidP="006C2931">
            <w:pPr>
              <w:rPr>
                <w:rFonts w:ascii="Times New Roman" w:hAnsi="Times New Roman" w:cs="Times New Roman"/>
              </w:rPr>
            </w:pPr>
            <w:r w:rsidRPr="00BF0F1F">
              <w:rPr>
                <w:rFonts w:ascii="Times New Roman" w:hAnsi="Times New Roman" w:cs="Times New Roman"/>
              </w:rPr>
              <w:t>РГБУ «Дом-интернат общего типа</w:t>
            </w:r>
          </w:p>
          <w:p w:rsidR="006C2931" w:rsidRDefault="006C2931" w:rsidP="006C2931">
            <w:pPr>
              <w:rPr>
                <w:rFonts w:ascii="Times New Roman" w:hAnsi="Times New Roman" w:cs="Times New Roman"/>
              </w:rPr>
            </w:pPr>
            <w:r w:rsidRPr="00BF0F1F">
              <w:rPr>
                <w:rFonts w:ascii="Times New Roman" w:hAnsi="Times New Roman" w:cs="Times New Roman"/>
              </w:rPr>
              <w:t>для престарелых и инвалидов»</w:t>
            </w:r>
          </w:p>
          <w:p w:rsidR="006C2931" w:rsidRDefault="006C2931" w:rsidP="006C2931">
            <w:pPr>
              <w:rPr>
                <w:rFonts w:ascii="Times New Roman" w:hAnsi="Times New Roman" w:cs="Times New Roman"/>
              </w:rPr>
            </w:pPr>
            <w:r w:rsidRPr="00BF0F1F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</w:t>
            </w:r>
            <w:r w:rsidRPr="00BF0F1F">
              <w:rPr>
                <w:rFonts w:ascii="Times New Roman" w:hAnsi="Times New Roman" w:cs="Times New Roman"/>
              </w:rPr>
              <w:t xml:space="preserve">_____ Э.С. </w:t>
            </w:r>
            <w:proofErr w:type="spellStart"/>
            <w:r w:rsidRPr="00BF0F1F">
              <w:rPr>
                <w:rFonts w:ascii="Times New Roman" w:hAnsi="Times New Roman" w:cs="Times New Roman"/>
              </w:rPr>
              <w:t>Тлукашаова</w:t>
            </w:r>
            <w:proofErr w:type="spellEnd"/>
          </w:p>
          <w:p w:rsidR="006C2931" w:rsidRDefault="006C2931" w:rsidP="00ED64B3">
            <w:pPr>
              <w:rPr>
                <w:rFonts w:ascii="Times New Roman" w:hAnsi="Times New Roman" w:cs="Times New Roman"/>
                <w:b/>
              </w:rPr>
            </w:pPr>
            <w:r w:rsidRPr="00BF0F1F">
              <w:rPr>
                <w:rFonts w:ascii="Times New Roman" w:hAnsi="Times New Roman" w:cs="Times New Roman"/>
              </w:rPr>
              <w:t>«___</w:t>
            </w:r>
            <w:r>
              <w:rPr>
                <w:rFonts w:ascii="Times New Roman" w:hAnsi="Times New Roman" w:cs="Times New Roman"/>
              </w:rPr>
              <w:t>__</w:t>
            </w:r>
            <w:r w:rsidRPr="00BF0F1F">
              <w:rPr>
                <w:rFonts w:ascii="Times New Roman" w:hAnsi="Times New Roman" w:cs="Times New Roman"/>
              </w:rPr>
              <w:t>»____</w:t>
            </w:r>
            <w:r>
              <w:rPr>
                <w:rFonts w:ascii="Times New Roman" w:hAnsi="Times New Roman" w:cs="Times New Roman"/>
              </w:rPr>
              <w:t>_____</w:t>
            </w:r>
            <w:r w:rsidR="00ED64B3">
              <w:rPr>
                <w:rFonts w:ascii="Times New Roman" w:hAnsi="Times New Roman" w:cs="Times New Roman"/>
              </w:rPr>
              <w:t>________ 2020</w:t>
            </w:r>
            <w:r w:rsidRPr="00BF0F1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894" w:type="dxa"/>
          </w:tcPr>
          <w:p w:rsidR="006C2931" w:rsidRDefault="006C2931" w:rsidP="006C2931">
            <w:pPr>
              <w:rPr>
                <w:rFonts w:ascii="Times New Roman" w:hAnsi="Times New Roman" w:cs="Times New Roman"/>
                <w:b/>
              </w:rPr>
            </w:pPr>
            <w:r w:rsidRPr="00BF0F1F"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6C2931" w:rsidRDefault="006C2931" w:rsidP="006C2931">
            <w:pPr>
              <w:rPr>
                <w:rFonts w:ascii="Times New Roman" w:hAnsi="Times New Roman" w:cs="Times New Roman"/>
              </w:rPr>
            </w:pPr>
            <w:r w:rsidRPr="00BF0F1F">
              <w:rPr>
                <w:rFonts w:ascii="Times New Roman" w:hAnsi="Times New Roman" w:cs="Times New Roman"/>
              </w:rPr>
              <w:t>Директор</w:t>
            </w:r>
          </w:p>
          <w:p w:rsidR="006C2931" w:rsidRDefault="006C2931" w:rsidP="006C2931">
            <w:pPr>
              <w:rPr>
                <w:rFonts w:ascii="Times New Roman" w:hAnsi="Times New Roman" w:cs="Times New Roman"/>
              </w:rPr>
            </w:pPr>
            <w:r w:rsidRPr="00BF0F1F">
              <w:rPr>
                <w:rFonts w:ascii="Times New Roman" w:hAnsi="Times New Roman" w:cs="Times New Roman"/>
              </w:rPr>
              <w:t>РГБУ «Дом-интернат общего типа</w:t>
            </w:r>
          </w:p>
          <w:p w:rsidR="006C2931" w:rsidRDefault="006C2931" w:rsidP="006C2931">
            <w:pPr>
              <w:rPr>
                <w:rFonts w:ascii="Times New Roman" w:hAnsi="Times New Roman" w:cs="Times New Roman"/>
              </w:rPr>
            </w:pPr>
            <w:r w:rsidRPr="00BF0F1F">
              <w:rPr>
                <w:rFonts w:ascii="Times New Roman" w:hAnsi="Times New Roman" w:cs="Times New Roman"/>
              </w:rPr>
              <w:t>для престарелых и инвалидов»</w:t>
            </w:r>
          </w:p>
          <w:p w:rsidR="006C2931" w:rsidRDefault="006C2931" w:rsidP="006C2931">
            <w:pPr>
              <w:rPr>
                <w:rFonts w:ascii="Times New Roman" w:hAnsi="Times New Roman" w:cs="Times New Roman"/>
              </w:rPr>
            </w:pPr>
            <w:r w:rsidRPr="00BF0F1F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_______</w:t>
            </w:r>
            <w:r w:rsidR="00B65C7E">
              <w:rPr>
                <w:rFonts w:ascii="Times New Roman" w:hAnsi="Times New Roman" w:cs="Times New Roman"/>
              </w:rPr>
              <w:t>__</w:t>
            </w:r>
            <w:r w:rsidRPr="00BF0F1F">
              <w:rPr>
                <w:rFonts w:ascii="Times New Roman" w:hAnsi="Times New Roman" w:cs="Times New Roman"/>
              </w:rPr>
              <w:t xml:space="preserve">_ С. В. </w:t>
            </w:r>
            <w:proofErr w:type="spellStart"/>
            <w:r w:rsidRPr="00BF0F1F">
              <w:rPr>
                <w:rFonts w:ascii="Times New Roman" w:hAnsi="Times New Roman" w:cs="Times New Roman"/>
              </w:rPr>
              <w:t>Кейлина</w:t>
            </w:r>
            <w:proofErr w:type="spellEnd"/>
          </w:p>
          <w:p w:rsidR="006C2931" w:rsidRDefault="006C2931" w:rsidP="00ED64B3">
            <w:pPr>
              <w:rPr>
                <w:rFonts w:ascii="Times New Roman" w:hAnsi="Times New Roman" w:cs="Times New Roman"/>
                <w:b/>
              </w:rPr>
            </w:pPr>
            <w:r w:rsidRPr="00BF0F1F">
              <w:rPr>
                <w:rFonts w:ascii="Times New Roman" w:hAnsi="Times New Roman" w:cs="Times New Roman"/>
              </w:rPr>
              <w:t>«___</w:t>
            </w:r>
            <w:r>
              <w:rPr>
                <w:rFonts w:ascii="Times New Roman" w:hAnsi="Times New Roman" w:cs="Times New Roman"/>
              </w:rPr>
              <w:t>__</w:t>
            </w:r>
            <w:r w:rsidRPr="00BF0F1F">
              <w:rPr>
                <w:rFonts w:ascii="Times New Roman" w:hAnsi="Times New Roman" w:cs="Times New Roman"/>
              </w:rPr>
              <w:t>»_______</w:t>
            </w:r>
            <w:r w:rsidR="00B65C7E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</w:t>
            </w:r>
            <w:r w:rsidRPr="00BF0F1F">
              <w:rPr>
                <w:rFonts w:ascii="Times New Roman" w:hAnsi="Times New Roman" w:cs="Times New Roman"/>
              </w:rPr>
              <w:t>_____ 20</w:t>
            </w:r>
            <w:r w:rsidR="00ED64B3">
              <w:rPr>
                <w:rFonts w:ascii="Times New Roman" w:hAnsi="Times New Roman" w:cs="Times New Roman"/>
              </w:rPr>
              <w:t>20</w:t>
            </w:r>
            <w:r w:rsidRPr="00BF0F1F">
              <w:rPr>
                <w:rFonts w:ascii="Times New Roman" w:hAnsi="Times New Roman" w:cs="Times New Roman"/>
              </w:rPr>
              <w:t>г</w:t>
            </w:r>
            <w:r w:rsidR="00B65C7E">
              <w:rPr>
                <w:rFonts w:ascii="Times New Roman" w:hAnsi="Times New Roman" w:cs="Times New Roman"/>
              </w:rPr>
              <w:t>.</w:t>
            </w:r>
          </w:p>
        </w:tc>
      </w:tr>
    </w:tbl>
    <w:p w:rsidR="006C2931" w:rsidRDefault="006C2931" w:rsidP="006C2931">
      <w:pPr>
        <w:jc w:val="center"/>
        <w:rPr>
          <w:rFonts w:ascii="Times New Roman" w:hAnsi="Times New Roman" w:cs="Times New Roman"/>
          <w:b/>
        </w:rPr>
      </w:pPr>
    </w:p>
    <w:p w:rsidR="006C2931" w:rsidRDefault="006C2931" w:rsidP="006C2931">
      <w:pPr>
        <w:jc w:val="center"/>
        <w:rPr>
          <w:rFonts w:ascii="Times New Roman" w:hAnsi="Times New Roman" w:cs="Times New Roman"/>
          <w:b/>
        </w:rPr>
      </w:pPr>
    </w:p>
    <w:p w:rsidR="006C2931" w:rsidRDefault="006C2931" w:rsidP="006C2931">
      <w:pPr>
        <w:jc w:val="center"/>
        <w:rPr>
          <w:rFonts w:ascii="Times New Roman" w:hAnsi="Times New Roman" w:cs="Times New Roman"/>
          <w:b/>
        </w:rPr>
      </w:pPr>
    </w:p>
    <w:p w:rsidR="006C2931" w:rsidRDefault="006C2931" w:rsidP="006C2931">
      <w:pPr>
        <w:jc w:val="center"/>
        <w:rPr>
          <w:rFonts w:ascii="Times New Roman" w:hAnsi="Times New Roman" w:cs="Times New Roman"/>
          <w:b/>
        </w:rPr>
      </w:pPr>
      <w:r w:rsidRPr="00BF0F1F">
        <w:rPr>
          <w:rFonts w:ascii="Times New Roman" w:hAnsi="Times New Roman" w:cs="Times New Roman"/>
          <w:b/>
        </w:rPr>
        <w:t>План</w:t>
      </w:r>
    </w:p>
    <w:p w:rsidR="006C2931" w:rsidRDefault="006C2931" w:rsidP="006C2931">
      <w:pPr>
        <w:jc w:val="center"/>
        <w:rPr>
          <w:rFonts w:ascii="Times New Roman" w:hAnsi="Times New Roman" w:cs="Times New Roman"/>
          <w:b/>
        </w:rPr>
      </w:pPr>
      <w:r w:rsidRPr="00BF0F1F">
        <w:rPr>
          <w:rFonts w:ascii="Times New Roman" w:hAnsi="Times New Roman" w:cs="Times New Roman"/>
          <w:b/>
        </w:rPr>
        <w:t>мероприят</w:t>
      </w:r>
      <w:r>
        <w:rPr>
          <w:rFonts w:ascii="Times New Roman" w:hAnsi="Times New Roman" w:cs="Times New Roman"/>
          <w:b/>
        </w:rPr>
        <w:t>ий по противодействию коррупции</w:t>
      </w:r>
    </w:p>
    <w:p w:rsidR="006C2931" w:rsidRDefault="006C2931" w:rsidP="006C293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РГБУ «Дом-интернат общего типа </w:t>
      </w:r>
      <w:r w:rsidRPr="00BF0F1F">
        <w:rPr>
          <w:rFonts w:ascii="Times New Roman" w:hAnsi="Times New Roman" w:cs="Times New Roman"/>
          <w:b/>
        </w:rPr>
        <w:t xml:space="preserve">для престарелых и инвалидов» </w:t>
      </w:r>
    </w:p>
    <w:p w:rsidR="006C2931" w:rsidRDefault="006C2931" w:rsidP="006C2931">
      <w:pPr>
        <w:jc w:val="center"/>
        <w:rPr>
          <w:rFonts w:ascii="Times New Roman" w:hAnsi="Times New Roman" w:cs="Times New Roman"/>
          <w:b/>
        </w:rPr>
      </w:pPr>
      <w:r w:rsidRPr="00BF0F1F">
        <w:rPr>
          <w:rFonts w:ascii="Times New Roman" w:hAnsi="Times New Roman" w:cs="Times New Roman"/>
          <w:b/>
        </w:rPr>
        <w:t xml:space="preserve">на </w:t>
      </w:r>
      <w:r w:rsidR="00B65C7E">
        <w:rPr>
          <w:rFonts w:ascii="Times New Roman" w:hAnsi="Times New Roman" w:cs="Times New Roman"/>
          <w:b/>
        </w:rPr>
        <w:t>202</w:t>
      </w:r>
      <w:r w:rsidR="00ED64B3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</w:t>
      </w:r>
      <w:r w:rsidRPr="00BF0F1F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</w:rPr>
        <w:t>од</w:t>
      </w:r>
      <w:r w:rsidRPr="00BF0F1F">
        <w:rPr>
          <w:rFonts w:ascii="Times New Roman" w:hAnsi="Times New Roman" w:cs="Times New Roman"/>
          <w:b/>
        </w:rPr>
        <w:t>.</w:t>
      </w:r>
    </w:p>
    <w:p w:rsidR="006C2931" w:rsidRPr="006C2931" w:rsidRDefault="006C2931" w:rsidP="006C2931">
      <w:pPr>
        <w:ind w:firstLine="567"/>
        <w:jc w:val="both"/>
        <w:rPr>
          <w:rFonts w:ascii="Times New Roman" w:hAnsi="Times New Roman" w:cs="Times New Roman"/>
        </w:rPr>
      </w:pPr>
    </w:p>
    <w:p w:rsidR="006C2931" w:rsidRDefault="006C2931" w:rsidP="006C293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мероприятий по противодействию коррупции в РГБУ «Дом-интернат общего типа для престарелых и инвалидов» на </w:t>
      </w:r>
      <w:r w:rsidR="00B65C7E">
        <w:rPr>
          <w:rFonts w:ascii="Times New Roman" w:hAnsi="Times New Roman" w:cs="Times New Roman"/>
        </w:rPr>
        <w:t>202</w:t>
      </w:r>
      <w:r w:rsidR="00ED64B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 (далее – План) разработан в соответствии с Федеральным законом от 25 декабря 2008 г. № 273-ФЗ «О противодействии коррупции»</w:t>
      </w:r>
      <w:r w:rsidR="00B65C7E">
        <w:rPr>
          <w:rFonts w:ascii="Times New Roman" w:hAnsi="Times New Roman" w:cs="Times New Roman"/>
        </w:rPr>
        <w:t>.</w:t>
      </w:r>
    </w:p>
    <w:p w:rsidR="006C2931" w:rsidRDefault="006C2931" w:rsidP="006C293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 настоящего Плана направлены на решение следующих основных задач:</w:t>
      </w:r>
    </w:p>
    <w:p w:rsidR="006C2931" w:rsidRDefault="006C2931" w:rsidP="006C293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активизация деятельности структурных подразделений РГБУ «Дом-интернат общего типа для престарелых и инвалидов» по профилактике коррупционных и иных правонарушений, а также комиссии по противодействию коррупции;</w:t>
      </w:r>
    </w:p>
    <w:p w:rsidR="006C2931" w:rsidRDefault="006C2931" w:rsidP="006C293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</w:t>
      </w:r>
      <w:r w:rsidR="00244B17">
        <w:rPr>
          <w:rFonts w:ascii="Times New Roman" w:hAnsi="Times New Roman" w:cs="Times New Roman"/>
        </w:rPr>
        <w:t>;</w:t>
      </w:r>
    </w:p>
    <w:p w:rsidR="00244B17" w:rsidRDefault="00244B17" w:rsidP="006C293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усиление влияния этнических и нравственных норм на соблюдение запретов, ограничений и требований, установленных в целях противодействия коррупции;</w:t>
      </w:r>
    </w:p>
    <w:p w:rsidR="00244B17" w:rsidRDefault="00244B17" w:rsidP="006C293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повышение эффективности информационно-пропагандистских и просветительских мер, направленных на создание в Учреждении атмосферы нетерпимости к коррупционным проявлениям.</w:t>
      </w:r>
    </w:p>
    <w:p w:rsidR="00244B17" w:rsidRPr="006C2931" w:rsidRDefault="00244B17" w:rsidP="006C2931">
      <w:pPr>
        <w:ind w:firstLine="567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534"/>
        <w:gridCol w:w="4394"/>
        <w:gridCol w:w="2792"/>
        <w:gridCol w:w="1796"/>
      </w:tblGrid>
      <w:tr w:rsidR="006C2931" w:rsidRPr="00BF0F1F" w:rsidTr="00882B63">
        <w:tc>
          <w:tcPr>
            <w:tcW w:w="534" w:type="dxa"/>
            <w:vAlign w:val="center"/>
          </w:tcPr>
          <w:p w:rsidR="006C2931" w:rsidRPr="00BF0F1F" w:rsidRDefault="006C2931" w:rsidP="00244B17">
            <w:pPr>
              <w:jc w:val="center"/>
              <w:rPr>
                <w:rFonts w:ascii="Times New Roman" w:hAnsi="Times New Roman" w:cs="Times New Roman"/>
              </w:rPr>
            </w:pPr>
            <w:r w:rsidRPr="00BF0F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94" w:type="dxa"/>
            <w:vAlign w:val="center"/>
          </w:tcPr>
          <w:p w:rsidR="006C2931" w:rsidRPr="00BF0F1F" w:rsidRDefault="006C2931" w:rsidP="00244B17">
            <w:pPr>
              <w:jc w:val="center"/>
              <w:rPr>
                <w:rFonts w:ascii="Times New Roman" w:hAnsi="Times New Roman" w:cs="Times New Roman"/>
              </w:rPr>
            </w:pPr>
            <w:r w:rsidRPr="00BF0F1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792" w:type="dxa"/>
            <w:vAlign w:val="center"/>
          </w:tcPr>
          <w:p w:rsidR="006C2931" w:rsidRPr="00BF0F1F" w:rsidRDefault="006C2931" w:rsidP="00244B17">
            <w:pPr>
              <w:jc w:val="center"/>
              <w:rPr>
                <w:rFonts w:ascii="Times New Roman" w:hAnsi="Times New Roman" w:cs="Times New Roman"/>
              </w:rPr>
            </w:pPr>
            <w:r w:rsidRPr="00BF0F1F">
              <w:rPr>
                <w:rFonts w:ascii="Times New Roman" w:hAnsi="Times New Roman" w:cs="Times New Roman"/>
              </w:rPr>
              <w:t>Ответственное лицо</w:t>
            </w:r>
          </w:p>
        </w:tc>
        <w:tc>
          <w:tcPr>
            <w:tcW w:w="1796" w:type="dxa"/>
            <w:vAlign w:val="center"/>
          </w:tcPr>
          <w:p w:rsidR="006C2931" w:rsidRPr="00BF0F1F" w:rsidRDefault="006C2931" w:rsidP="00244B17">
            <w:pPr>
              <w:jc w:val="center"/>
              <w:rPr>
                <w:rFonts w:ascii="Times New Roman" w:hAnsi="Times New Roman" w:cs="Times New Roman"/>
              </w:rPr>
            </w:pPr>
            <w:r w:rsidRPr="00BF0F1F">
              <w:rPr>
                <w:rFonts w:ascii="Times New Roman" w:hAnsi="Times New Roman" w:cs="Times New Roman"/>
              </w:rPr>
              <w:t>Сроки выполнения</w:t>
            </w:r>
          </w:p>
        </w:tc>
      </w:tr>
      <w:tr w:rsidR="006C2931" w:rsidRPr="00BF0F1F" w:rsidTr="00882B63">
        <w:tc>
          <w:tcPr>
            <w:tcW w:w="534" w:type="dxa"/>
            <w:vAlign w:val="center"/>
          </w:tcPr>
          <w:p w:rsidR="006C2931" w:rsidRPr="00244B17" w:rsidRDefault="006C2931" w:rsidP="00882B63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6C2931" w:rsidRPr="00BF0F1F" w:rsidRDefault="00882B63" w:rsidP="0088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План, усовершенствование Плана</w:t>
            </w:r>
          </w:p>
        </w:tc>
        <w:tc>
          <w:tcPr>
            <w:tcW w:w="2792" w:type="dxa"/>
            <w:vAlign w:val="center"/>
          </w:tcPr>
          <w:p w:rsidR="006C2931" w:rsidRPr="00BF0F1F" w:rsidRDefault="00882B63" w:rsidP="0088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Ответственное лицо по профилактике коррупционных правонарушений</w:t>
            </w:r>
          </w:p>
        </w:tc>
        <w:tc>
          <w:tcPr>
            <w:tcW w:w="1796" w:type="dxa"/>
            <w:vAlign w:val="center"/>
          </w:tcPr>
          <w:p w:rsidR="006C2931" w:rsidRPr="00BF0F1F" w:rsidRDefault="00882B63" w:rsidP="0088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6C2931" w:rsidRPr="00BF0F1F" w:rsidTr="00882B63">
        <w:tc>
          <w:tcPr>
            <w:tcW w:w="534" w:type="dxa"/>
            <w:vAlign w:val="center"/>
          </w:tcPr>
          <w:p w:rsidR="006C2931" w:rsidRPr="00244B17" w:rsidRDefault="006C2931" w:rsidP="00882B63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6C2931" w:rsidRPr="00BF0F1F" w:rsidRDefault="00882B63" w:rsidP="00B11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эффективности Плана</w:t>
            </w:r>
          </w:p>
        </w:tc>
        <w:tc>
          <w:tcPr>
            <w:tcW w:w="2792" w:type="dxa"/>
            <w:vAlign w:val="center"/>
          </w:tcPr>
          <w:p w:rsidR="006C2931" w:rsidRPr="00BF0F1F" w:rsidRDefault="00882B63" w:rsidP="0088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 и ответственное лицо по профилактике коррупционных правонарушений</w:t>
            </w:r>
          </w:p>
        </w:tc>
        <w:tc>
          <w:tcPr>
            <w:tcW w:w="1796" w:type="dxa"/>
            <w:vAlign w:val="center"/>
          </w:tcPr>
          <w:p w:rsidR="006C2931" w:rsidRPr="00BF0F1F" w:rsidRDefault="00882B63" w:rsidP="0088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реже одного раза в полугодие</w:t>
            </w:r>
          </w:p>
        </w:tc>
      </w:tr>
      <w:tr w:rsidR="006C2931" w:rsidRPr="00BF0F1F" w:rsidTr="00882B63">
        <w:tc>
          <w:tcPr>
            <w:tcW w:w="534" w:type="dxa"/>
            <w:vAlign w:val="center"/>
          </w:tcPr>
          <w:p w:rsidR="006C2931" w:rsidRPr="00244B17" w:rsidRDefault="006C2931" w:rsidP="00882B63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6C2931" w:rsidRPr="00BF0F1F" w:rsidRDefault="00882B63" w:rsidP="00882B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выполнением сотрудниками своих должностных обязанностей, направленный на обеспечение добросовестной работы Учреждения в целом</w:t>
            </w:r>
          </w:p>
        </w:tc>
        <w:tc>
          <w:tcPr>
            <w:tcW w:w="2792" w:type="dxa"/>
            <w:vAlign w:val="center"/>
          </w:tcPr>
          <w:p w:rsidR="006C2931" w:rsidRPr="00BF0F1F" w:rsidRDefault="00882B63" w:rsidP="0088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по соблюдению требований к служебному поведению сотрудников и урегулированию конфликта интересов, </w:t>
            </w:r>
            <w:r>
              <w:rPr>
                <w:rFonts w:ascii="Times New Roman" w:hAnsi="Times New Roman" w:cs="Times New Roman"/>
              </w:rPr>
              <w:lastRenderedPageBreak/>
              <w:t>заместитель директора, директор</w:t>
            </w:r>
          </w:p>
        </w:tc>
        <w:tc>
          <w:tcPr>
            <w:tcW w:w="1796" w:type="dxa"/>
            <w:vAlign w:val="center"/>
          </w:tcPr>
          <w:p w:rsidR="00882B63" w:rsidRPr="00BF0F1F" w:rsidRDefault="00882B63" w:rsidP="0088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</w:tr>
      <w:tr w:rsidR="006C2931" w:rsidRPr="00BF0F1F" w:rsidTr="00882B63">
        <w:tc>
          <w:tcPr>
            <w:tcW w:w="534" w:type="dxa"/>
            <w:vAlign w:val="center"/>
          </w:tcPr>
          <w:p w:rsidR="006C2931" w:rsidRPr="00244B17" w:rsidRDefault="006C2931" w:rsidP="00882B63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6C2931" w:rsidRPr="00BF0F1F" w:rsidRDefault="00882B63" w:rsidP="0088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персональной ответственности сотрудников за неправомерные решения в рамках служебных полномочий</w:t>
            </w:r>
          </w:p>
        </w:tc>
        <w:tc>
          <w:tcPr>
            <w:tcW w:w="2792" w:type="dxa"/>
            <w:vAlign w:val="center"/>
          </w:tcPr>
          <w:p w:rsidR="006C2931" w:rsidRPr="00BF0F1F" w:rsidRDefault="00882B63" w:rsidP="0088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соблюдению требований к служебному поведению сотрудников и урегулированию конфликта интересов, заместитель директора, директор</w:t>
            </w:r>
          </w:p>
        </w:tc>
        <w:tc>
          <w:tcPr>
            <w:tcW w:w="1796" w:type="dxa"/>
            <w:vAlign w:val="center"/>
          </w:tcPr>
          <w:p w:rsidR="006C2931" w:rsidRPr="00BF0F1F" w:rsidRDefault="00882B63" w:rsidP="0088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C2931" w:rsidRPr="00BF0F1F" w:rsidTr="00882B63">
        <w:tc>
          <w:tcPr>
            <w:tcW w:w="534" w:type="dxa"/>
            <w:vAlign w:val="center"/>
          </w:tcPr>
          <w:p w:rsidR="006C2931" w:rsidRPr="00244B17" w:rsidRDefault="006C2931" w:rsidP="00882B63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6C2931" w:rsidRPr="00BF0F1F" w:rsidRDefault="00882B63" w:rsidP="0088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изменений законодательства по вопросам борьбы с коррупцией</w:t>
            </w:r>
          </w:p>
        </w:tc>
        <w:tc>
          <w:tcPr>
            <w:tcW w:w="2792" w:type="dxa"/>
            <w:vAlign w:val="center"/>
          </w:tcPr>
          <w:p w:rsidR="006C2931" w:rsidRPr="00BF0F1F" w:rsidRDefault="00882B63" w:rsidP="0088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 и ответственное лицо по профилактике коррупционных правонарушений</w:t>
            </w:r>
          </w:p>
        </w:tc>
        <w:tc>
          <w:tcPr>
            <w:tcW w:w="1796" w:type="dxa"/>
            <w:vAlign w:val="center"/>
          </w:tcPr>
          <w:p w:rsidR="006C2931" w:rsidRPr="00BF0F1F" w:rsidRDefault="00882B63" w:rsidP="0088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6C2931" w:rsidRPr="00BF0F1F" w:rsidTr="00882B63">
        <w:tc>
          <w:tcPr>
            <w:tcW w:w="534" w:type="dxa"/>
            <w:vAlign w:val="center"/>
          </w:tcPr>
          <w:p w:rsidR="006C2931" w:rsidRPr="00244B17" w:rsidRDefault="006C2931" w:rsidP="00882B63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6C2931" w:rsidRPr="00BF0F1F" w:rsidRDefault="00882B63" w:rsidP="0088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применением предусмотренных законодательством мер юридической ответственности </w:t>
            </w:r>
            <w:r w:rsidR="00C52A1E">
              <w:rPr>
                <w:rFonts w:ascii="Times New Roman" w:hAnsi="Times New Roman" w:cs="Times New Roman"/>
              </w:rPr>
              <w:t>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792" w:type="dxa"/>
            <w:vAlign w:val="center"/>
          </w:tcPr>
          <w:p w:rsidR="006C2931" w:rsidRPr="00BF0F1F" w:rsidRDefault="00C52A1E" w:rsidP="0088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96" w:type="dxa"/>
            <w:vAlign w:val="center"/>
          </w:tcPr>
          <w:p w:rsidR="006C2931" w:rsidRPr="00BF0F1F" w:rsidRDefault="00C52A1E" w:rsidP="0088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C2931" w:rsidRPr="00BF0F1F" w:rsidTr="00882B63">
        <w:tc>
          <w:tcPr>
            <w:tcW w:w="534" w:type="dxa"/>
            <w:vAlign w:val="center"/>
          </w:tcPr>
          <w:p w:rsidR="006C2931" w:rsidRPr="00244B17" w:rsidRDefault="006C2931" w:rsidP="00882B63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6C2931" w:rsidRPr="00BF0F1F" w:rsidRDefault="00C52A1E" w:rsidP="0088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исполнения нормативных правовых актов РФ и КЧР, локальных правовых актов Учреждения</w:t>
            </w:r>
            <w:r w:rsidR="00D32E21">
              <w:rPr>
                <w:rFonts w:ascii="Times New Roman" w:hAnsi="Times New Roman" w:cs="Times New Roman"/>
              </w:rPr>
              <w:t>, направленных на совершенствование организационных основ противодействия коррупции, оказание содействия в организации работы по противодействию коррупции</w:t>
            </w:r>
          </w:p>
        </w:tc>
        <w:tc>
          <w:tcPr>
            <w:tcW w:w="2792" w:type="dxa"/>
            <w:vAlign w:val="center"/>
          </w:tcPr>
          <w:p w:rsidR="006C2931" w:rsidRPr="00BF0F1F" w:rsidRDefault="00D32E21" w:rsidP="0088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структурных подразделений </w:t>
            </w:r>
          </w:p>
        </w:tc>
        <w:tc>
          <w:tcPr>
            <w:tcW w:w="1796" w:type="dxa"/>
            <w:vAlign w:val="center"/>
          </w:tcPr>
          <w:p w:rsidR="006C2931" w:rsidRPr="00BF0F1F" w:rsidRDefault="00D32E21" w:rsidP="0088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C2931" w:rsidRPr="00BF0F1F" w:rsidTr="00882B63">
        <w:tc>
          <w:tcPr>
            <w:tcW w:w="534" w:type="dxa"/>
            <w:vAlign w:val="center"/>
          </w:tcPr>
          <w:p w:rsidR="006C2931" w:rsidRPr="00244B17" w:rsidRDefault="006C2931" w:rsidP="00882B63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6C2931" w:rsidRPr="00BF0F1F" w:rsidRDefault="00D32E21" w:rsidP="0088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механизма приема и расстановка кадров с целью отбора наиболее квалифицированных работников</w:t>
            </w:r>
          </w:p>
        </w:tc>
        <w:tc>
          <w:tcPr>
            <w:tcW w:w="2792" w:type="dxa"/>
            <w:vAlign w:val="center"/>
          </w:tcPr>
          <w:p w:rsidR="006C2931" w:rsidRPr="00BF0F1F" w:rsidRDefault="00D32E21" w:rsidP="0088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отдела кадров, заместитель директора, директор</w:t>
            </w:r>
          </w:p>
        </w:tc>
        <w:tc>
          <w:tcPr>
            <w:tcW w:w="1796" w:type="dxa"/>
            <w:vAlign w:val="center"/>
          </w:tcPr>
          <w:p w:rsidR="006C2931" w:rsidRPr="00BF0F1F" w:rsidRDefault="00D32E21" w:rsidP="0088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C2931" w:rsidRPr="00BF0F1F" w:rsidTr="00882B63">
        <w:tc>
          <w:tcPr>
            <w:tcW w:w="534" w:type="dxa"/>
            <w:vAlign w:val="center"/>
          </w:tcPr>
          <w:p w:rsidR="006C2931" w:rsidRPr="00244B17" w:rsidRDefault="006C2931" w:rsidP="00882B63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6C2931" w:rsidRPr="00BF0F1F" w:rsidRDefault="00D32E21" w:rsidP="0088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консультативной помощи сотрудникам учреждения</w:t>
            </w:r>
          </w:p>
        </w:tc>
        <w:tc>
          <w:tcPr>
            <w:tcW w:w="2792" w:type="dxa"/>
            <w:vAlign w:val="center"/>
          </w:tcPr>
          <w:p w:rsidR="006C2931" w:rsidRPr="00BF0F1F" w:rsidRDefault="00D32E21" w:rsidP="0088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Ответственное лицо по профилактике коррупционных правонарушений</w:t>
            </w:r>
          </w:p>
        </w:tc>
        <w:tc>
          <w:tcPr>
            <w:tcW w:w="1796" w:type="dxa"/>
            <w:vAlign w:val="center"/>
          </w:tcPr>
          <w:p w:rsidR="006C2931" w:rsidRPr="00BF0F1F" w:rsidRDefault="00D32E21" w:rsidP="0088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C2931" w:rsidRPr="00BF0F1F" w:rsidTr="00544B00">
        <w:tc>
          <w:tcPr>
            <w:tcW w:w="534" w:type="dxa"/>
            <w:vAlign w:val="center"/>
          </w:tcPr>
          <w:p w:rsidR="006C2931" w:rsidRPr="00244B17" w:rsidRDefault="006C2931" w:rsidP="00544B00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6C2931" w:rsidRPr="00BF0F1F" w:rsidRDefault="00D32E21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обращений граждан по вопросам коррупционных правонарушений в Учреждении</w:t>
            </w:r>
          </w:p>
        </w:tc>
        <w:tc>
          <w:tcPr>
            <w:tcW w:w="2792" w:type="dxa"/>
            <w:vAlign w:val="center"/>
          </w:tcPr>
          <w:p w:rsidR="006C2931" w:rsidRPr="00BF0F1F" w:rsidRDefault="00D32E21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Ответственное лицо по профилактике коррупционных правонарушений, заместитель директора, директор</w:t>
            </w:r>
          </w:p>
        </w:tc>
        <w:tc>
          <w:tcPr>
            <w:tcW w:w="1796" w:type="dxa"/>
            <w:vAlign w:val="center"/>
          </w:tcPr>
          <w:p w:rsidR="006C2931" w:rsidRPr="00BF0F1F" w:rsidRDefault="00D32E21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Прецедентно</w:t>
            </w:r>
          </w:p>
        </w:tc>
      </w:tr>
      <w:tr w:rsidR="006C2931" w:rsidRPr="00BF0F1F" w:rsidTr="00544B00">
        <w:tc>
          <w:tcPr>
            <w:tcW w:w="534" w:type="dxa"/>
            <w:vAlign w:val="center"/>
          </w:tcPr>
          <w:p w:rsidR="006C2931" w:rsidRPr="00244B17" w:rsidRDefault="006C2931" w:rsidP="00544B00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6C2931" w:rsidRPr="00BF0F1F" w:rsidRDefault="00EE14C9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личного приема граждан администрацией Учреждения</w:t>
            </w:r>
          </w:p>
        </w:tc>
        <w:tc>
          <w:tcPr>
            <w:tcW w:w="2792" w:type="dxa"/>
            <w:vAlign w:val="center"/>
          </w:tcPr>
          <w:p w:rsidR="006C2931" w:rsidRPr="00BF0F1F" w:rsidRDefault="00EE14C9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директор</w:t>
            </w:r>
          </w:p>
        </w:tc>
        <w:tc>
          <w:tcPr>
            <w:tcW w:w="1796" w:type="dxa"/>
            <w:vAlign w:val="center"/>
          </w:tcPr>
          <w:p w:rsidR="006C2931" w:rsidRPr="00BF0F1F" w:rsidRDefault="00544B00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C2931" w:rsidRPr="00FC1CB1" w:rsidTr="00544B00">
        <w:tc>
          <w:tcPr>
            <w:tcW w:w="534" w:type="dxa"/>
            <w:vAlign w:val="center"/>
          </w:tcPr>
          <w:p w:rsidR="006C2931" w:rsidRPr="00244B17" w:rsidRDefault="006C2931" w:rsidP="00544B00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6C2931" w:rsidRPr="00BF0F1F" w:rsidRDefault="00544B00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справок о доходах, расходах, об имуществе и </w:t>
            </w:r>
            <w:r>
              <w:rPr>
                <w:rFonts w:ascii="Times New Roman" w:hAnsi="Times New Roman" w:cs="Times New Roman"/>
              </w:rPr>
              <w:lastRenderedPageBreak/>
              <w:t>обязательствах имущественного характера директором учреждения в Министерство труда и социального развития КЧР</w:t>
            </w:r>
          </w:p>
        </w:tc>
        <w:tc>
          <w:tcPr>
            <w:tcW w:w="2792" w:type="dxa"/>
            <w:vAlign w:val="center"/>
          </w:tcPr>
          <w:p w:rsidR="006C2931" w:rsidRPr="00BF0F1F" w:rsidRDefault="00544B00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Директор</w:t>
            </w:r>
          </w:p>
        </w:tc>
        <w:tc>
          <w:tcPr>
            <w:tcW w:w="1796" w:type="dxa"/>
            <w:vAlign w:val="center"/>
          </w:tcPr>
          <w:p w:rsidR="006C2931" w:rsidRPr="00FC1CB1" w:rsidRDefault="00870117" w:rsidP="00544B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70117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6C2931" w:rsidRPr="00BF0F1F" w:rsidTr="00544B00">
        <w:tc>
          <w:tcPr>
            <w:tcW w:w="534" w:type="dxa"/>
            <w:vAlign w:val="center"/>
          </w:tcPr>
          <w:p w:rsidR="006C2931" w:rsidRPr="00244B17" w:rsidRDefault="006C2931" w:rsidP="00544B00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6C2931" w:rsidRPr="00BF0F1F" w:rsidRDefault="00544B00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требований, установленных Федеральным законом от 5 апреля 2013 г.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792" w:type="dxa"/>
            <w:vAlign w:val="center"/>
          </w:tcPr>
          <w:p w:rsidR="006C2931" w:rsidRPr="00BF0F1F" w:rsidRDefault="00544B00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Юрисконсульт</w:t>
            </w:r>
          </w:p>
        </w:tc>
        <w:tc>
          <w:tcPr>
            <w:tcW w:w="1796" w:type="dxa"/>
            <w:vAlign w:val="center"/>
          </w:tcPr>
          <w:p w:rsidR="006C2931" w:rsidRPr="00BF0F1F" w:rsidRDefault="00544B00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C2931" w:rsidRPr="00BF0F1F" w:rsidTr="00544B00">
        <w:tc>
          <w:tcPr>
            <w:tcW w:w="534" w:type="dxa"/>
            <w:vAlign w:val="center"/>
          </w:tcPr>
          <w:p w:rsidR="006C2931" w:rsidRPr="00244B17" w:rsidRDefault="006C2931" w:rsidP="00544B00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6C2931" w:rsidRPr="00BF0F1F" w:rsidRDefault="00544B00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исполнением государственных контрактов и договоров</w:t>
            </w:r>
          </w:p>
        </w:tc>
        <w:tc>
          <w:tcPr>
            <w:tcW w:w="2792" w:type="dxa"/>
            <w:vAlign w:val="center"/>
          </w:tcPr>
          <w:p w:rsidR="006C2931" w:rsidRPr="00BF0F1F" w:rsidRDefault="00544B00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Юрисконсульт</w:t>
            </w:r>
          </w:p>
        </w:tc>
        <w:tc>
          <w:tcPr>
            <w:tcW w:w="1796" w:type="dxa"/>
            <w:vAlign w:val="center"/>
          </w:tcPr>
          <w:p w:rsidR="006C2931" w:rsidRPr="00BF0F1F" w:rsidRDefault="00544B00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C2931" w:rsidRPr="00BF0F1F" w:rsidTr="00544B00">
        <w:tc>
          <w:tcPr>
            <w:tcW w:w="534" w:type="dxa"/>
            <w:vAlign w:val="center"/>
          </w:tcPr>
          <w:p w:rsidR="006C2931" w:rsidRPr="00244B17" w:rsidRDefault="006C2931" w:rsidP="00544B00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6C2931" w:rsidRPr="00BF0F1F" w:rsidRDefault="00544B00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получением, учетом, хранением и порядком выдачи материальных ценностей и денежных средств</w:t>
            </w:r>
          </w:p>
        </w:tc>
        <w:tc>
          <w:tcPr>
            <w:tcW w:w="2792" w:type="dxa"/>
            <w:vAlign w:val="center"/>
          </w:tcPr>
          <w:p w:rsidR="006C2931" w:rsidRPr="00BF0F1F" w:rsidRDefault="00544B00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796" w:type="dxa"/>
            <w:vAlign w:val="center"/>
          </w:tcPr>
          <w:p w:rsidR="006C2931" w:rsidRPr="00BF0F1F" w:rsidRDefault="00544B00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44B17" w:rsidRPr="00BF0F1F" w:rsidTr="00544B00">
        <w:tc>
          <w:tcPr>
            <w:tcW w:w="534" w:type="dxa"/>
            <w:vAlign w:val="center"/>
          </w:tcPr>
          <w:p w:rsidR="00244B17" w:rsidRPr="00244B17" w:rsidRDefault="00244B17" w:rsidP="00544B00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244B17" w:rsidRDefault="00544B00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контроля целевого использования бюджетных и внебюджетных средств, в том числе: </w:t>
            </w:r>
          </w:p>
          <w:p w:rsidR="00544B00" w:rsidRDefault="00544B00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законности формирования и расходования внебюджетных средств;</w:t>
            </w:r>
          </w:p>
          <w:p w:rsidR="00544B00" w:rsidRPr="00BF0F1F" w:rsidRDefault="009C41FB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распределения стимулирующей части фонда оплаты труда</w:t>
            </w:r>
          </w:p>
        </w:tc>
        <w:tc>
          <w:tcPr>
            <w:tcW w:w="2792" w:type="dxa"/>
            <w:vAlign w:val="center"/>
          </w:tcPr>
          <w:p w:rsidR="00244B17" w:rsidRPr="00BF0F1F" w:rsidRDefault="00544B00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796" w:type="dxa"/>
            <w:vAlign w:val="center"/>
          </w:tcPr>
          <w:p w:rsidR="00244B17" w:rsidRPr="00BF0F1F" w:rsidRDefault="00544B00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44B17" w:rsidRPr="00BF0F1F" w:rsidTr="00544B00">
        <w:tc>
          <w:tcPr>
            <w:tcW w:w="534" w:type="dxa"/>
            <w:vAlign w:val="center"/>
          </w:tcPr>
          <w:p w:rsidR="00244B17" w:rsidRPr="00244B17" w:rsidRDefault="00244B17" w:rsidP="00544B00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244B17" w:rsidRPr="00BF0F1F" w:rsidRDefault="00461A64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граждан через СМИ, Интернет и другие источники об их правах на социальное обслуживание</w:t>
            </w:r>
          </w:p>
        </w:tc>
        <w:tc>
          <w:tcPr>
            <w:tcW w:w="2792" w:type="dxa"/>
            <w:vAlign w:val="center"/>
          </w:tcPr>
          <w:p w:rsidR="00244B17" w:rsidRPr="00BF0F1F" w:rsidRDefault="00461A64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Ответственное лицо за работу официального сайта</w:t>
            </w:r>
          </w:p>
        </w:tc>
        <w:tc>
          <w:tcPr>
            <w:tcW w:w="1796" w:type="dxa"/>
            <w:vAlign w:val="center"/>
          </w:tcPr>
          <w:p w:rsidR="00244B17" w:rsidRPr="00BF0F1F" w:rsidRDefault="00461A64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44B17" w:rsidRPr="00BF0F1F" w:rsidTr="00544B00">
        <w:tc>
          <w:tcPr>
            <w:tcW w:w="534" w:type="dxa"/>
            <w:vAlign w:val="center"/>
          </w:tcPr>
          <w:p w:rsidR="00244B17" w:rsidRPr="00244B17" w:rsidRDefault="00244B17" w:rsidP="00544B00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244B17" w:rsidRPr="00BF0F1F" w:rsidRDefault="00461A64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Постоянное обновление раздела «Противодействие коррупции» на официальном сайте Учреждения</w:t>
            </w:r>
          </w:p>
        </w:tc>
        <w:tc>
          <w:tcPr>
            <w:tcW w:w="2792" w:type="dxa"/>
            <w:vAlign w:val="center"/>
          </w:tcPr>
          <w:p w:rsidR="00244B17" w:rsidRPr="00BF0F1F" w:rsidRDefault="00461A64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Ответственное лицо за работу официального сайта</w:t>
            </w:r>
          </w:p>
        </w:tc>
        <w:tc>
          <w:tcPr>
            <w:tcW w:w="1796" w:type="dxa"/>
            <w:vAlign w:val="center"/>
          </w:tcPr>
          <w:p w:rsidR="00244B17" w:rsidRPr="00BF0F1F" w:rsidRDefault="00461A64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44B17" w:rsidRPr="00BF0F1F" w:rsidTr="00544B00">
        <w:tc>
          <w:tcPr>
            <w:tcW w:w="534" w:type="dxa"/>
            <w:vAlign w:val="center"/>
          </w:tcPr>
          <w:p w:rsidR="00244B17" w:rsidRPr="00244B17" w:rsidRDefault="00244B17" w:rsidP="00544B00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244B17" w:rsidRPr="00BF0F1F" w:rsidRDefault="00461A64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официальном сайте Учреждения отчетов об основной и финансово-хозяйственной деятельности, о выполнении настоящего Плана</w:t>
            </w:r>
          </w:p>
        </w:tc>
        <w:tc>
          <w:tcPr>
            <w:tcW w:w="2792" w:type="dxa"/>
            <w:vAlign w:val="center"/>
          </w:tcPr>
          <w:p w:rsidR="00244B17" w:rsidRPr="00BF0F1F" w:rsidRDefault="00461A64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Ответственное лицо за работу официального сайта</w:t>
            </w:r>
          </w:p>
        </w:tc>
        <w:tc>
          <w:tcPr>
            <w:tcW w:w="1796" w:type="dxa"/>
            <w:vAlign w:val="center"/>
          </w:tcPr>
          <w:p w:rsidR="00244B17" w:rsidRPr="00BF0F1F" w:rsidRDefault="00461A64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отчетностью</w:t>
            </w:r>
          </w:p>
        </w:tc>
      </w:tr>
      <w:tr w:rsidR="00244B17" w:rsidRPr="00BF0F1F" w:rsidTr="00544B00">
        <w:tc>
          <w:tcPr>
            <w:tcW w:w="534" w:type="dxa"/>
            <w:vAlign w:val="center"/>
          </w:tcPr>
          <w:p w:rsidR="00244B17" w:rsidRPr="00244B17" w:rsidRDefault="00244B17" w:rsidP="00544B00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244B17" w:rsidRPr="00BF0F1F" w:rsidRDefault="00802D42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«Ящика для обращений граждан по фактам коррупционной направленности»</w:t>
            </w:r>
          </w:p>
        </w:tc>
        <w:tc>
          <w:tcPr>
            <w:tcW w:w="2792" w:type="dxa"/>
            <w:vAlign w:val="center"/>
          </w:tcPr>
          <w:p w:rsidR="00244B17" w:rsidRPr="00BF0F1F" w:rsidRDefault="00802D42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Ответственное лицо по профилактике коррупционных правонарушений, комиссия по выемке и проверке наличия обращений граждан в «Ящике для обращения граждан по фактам коррупционной направленности»</w:t>
            </w:r>
          </w:p>
        </w:tc>
        <w:tc>
          <w:tcPr>
            <w:tcW w:w="1796" w:type="dxa"/>
            <w:vAlign w:val="center"/>
          </w:tcPr>
          <w:p w:rsidR="00244B17" w:rsidRPr="00BF0F1F" w:rsidRDefault="00802D42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неделю</w:t>
            </w:r>
          </w:p>
        </w:tc>
      </w:tr>
      <w:tr w:rsidR="00244B17" w:rsidRPr="00BF0F1F" w:rsidTr="00544B00">
        <w:tc>
          <w:tcPr>
            <w:tcW w:w="534" w:type="dxa"/>
            <w:vAlign w:val="center"/>
          </w:tcPr>
          <w:p w:rsidR="00244B17" w:rsidRPr="00244B17" w:rsidRDefault="00244B17" w:rsidP="00544B00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244B17" w:rsidRPr="00BF0F1F" w:rsidRDefault="00802D42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«Телефона доверия» и электронной почты по вопросам противодействия коррупции</w:t>
            </w:r>
          </w:p>
        </w:tc>
        <w:tc>
          <w:tcPr>
            <w:tcW w:w="2792" w:type="dxa"/>
            <w:vAlign w:val="center"/>
          </w:tcPr>
          <w:p w:rsidR="00244B17" w:rsidRPr="00BF0F1F" w:rsidRDefault="00802D42" w:rsidP="00802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Ответственное лицо за организацию работы «телефона доверия», ответственное лицо по профилактике </w:t>
            </w:r>
            <w:r>
              <w:rPr>
                <w:rFonts w:ascii="Times New Roman" w:hAnsi="Times New Roman" w:cs="Times New Roman"/>
              </w:rPr>
              <w:lastRenderedPageBreak/>
              <w:t>коррупционных правонарушений</w:t>
            </w:r>
          </w:p>
        </w:tc>
        <w:tc>
          <w:tcPr>
            <w:tcW w:w="1796" w:type="dxa"/>
            <w:vAlign w:val="center"/>
          </w:tcPr>
          <w:p w:rsidR="00244B17" w:rsidRPr="00BF0F1F" w:rsidRDefault="00802D42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Ежедневно</w:t>
            </w:r>
          </w:p>
        </w:tc>
      </w:tr>
      <w:tr w:rsidR="00244B17" w:rsidRPr="00BF0F1F" w:rsidTr="00544B00">
        <w:tc>
          <w:tcPr>
            <w:tcW w:w="534" w:type="dxa"/>
            <w:vAlign w:val="center"/>
          </w:tcPr>
          <w:p w:rsidR="00244B17" w:rsidRPr="00244B17" w:rsidRDefault="00244B17" w:rsidP="00544B00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244B17" w:rsidRPr="00BF0F1F" w:rsidRDefault="001547B2" w:rsidP="00114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просветительских мероприятий, направленных на информирование</w:t>
            </w:r>
            <w:r w:rsidR="00556259">
              <w:rPr>
                <w:rFonts w:ascii="Times New Roman" w:hAnsi="Times New Roman" w:cs="Times New Roman"/>
              </w:rPr>
              <w:t xml:space="preserve"> сотрудников и получателей социальных услуг о требованиях законодательства Российской Федерации о противодействии коррупции на обеспечение </w:t>
            </w:r>
            <w:r w:rsidR="00114BB4">
              <w:rPr>
                <w:rFonts w:ascii="Times New Roman" w:hAnsi="Times New Roman" w:cs="Times New Roman"/>
              </w:rPr>
              <w:t xml:space="preserve">выполнения норм </w:t>
            </w:r>
            <w:proofErr w:type="spellStart"/>
            <w:r w:rsidR="00114BB4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="00114BB4">
              <w:rPr>
                <w:rFonts w:ascii="Times New Roman" w:hAnsi="Times New Roman" w:cs="Times New Roman"/>
              </w:rPr>
              <w:t xml:space="preserve"> поведения, на создание в обществе атмосферы нетерпимости к коррупционным проявлениям и недопустимости легитимации коррупционных проявлений</w:t>
            </w:r>
          </w:p>
        </w:tc>
        <w:tc>
          <w:tcPr>
            <w:tcW w:w="2792" w:type="dxa"/>
            <w:vAlign w:val="center"/>
          </w:tcPr>
          <w:p w:rsidR="00244B17" w:rsidRPr="00BF0F1F" w:rsidRDefault="00556259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Ответственное лицо по профилактике коррупционных правонарушений,</w:t>
            </w:r>
          </w:p>
        </w:tc>
        <w:tc>
          <w:tcPr>
            <w:tcW w:w="1796" w:type="dxa"/>
            <w:vAlign w:val="center"/>
          </w:tcPr>
          <w:p w:rsidR="00244B17" w:rsidRPr="00BF0F1F" w:rsidRDefault="00FC1CB1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реже одного раза в полугодие</w:t>
            </w:r>
          </w:p>
        </w:tc>
      </w:tr>
      <w:tr w:rsidR="00244B17" w:rsidRPr="00BF0F1F" w:rsidTr="00544B00">
        <w:tc>
          <w:tcPr>
            <w:tcW w:w="534" w:type="dxa"/>
            <w:vAlign w:val="center"/>
          </w:tcPr>
          <w:p w:rsidR="00244B17" w:rsidRPr="00244B17" w:rsidRDefault="00244B17" w:rsidP="00544B00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244B17" w:rsidRPr="00BF0F1F" w:rsidRDefault="0039583F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борьбы с коррупцией – 9 декабря</w:t>
            </w:r>
          </w:p>
        </w:tc>
        <w:tc>
          <w:tcPr>
            <w:tcW w:w="2792" w:type="dxa"/>
            <w:vAlign w:val="center"/>
          </w:tcPr>
          <w:p w:rsidR="00244B17" w:rsidRPr="00BF0F1F" w:rsidRDefault="0039583F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Ответственное лицо по профилактике коррупционных правонарушений</w:t>
            </w:r>
          </w:p>
        </w:tc>
        <w:tc>
          <w:tcPr>
            <w:tcW w:w="1796" w:type="dxa"/>
            <w:vAlign w:val="center"/>
          </w:tcPr>
          <w:p w:rsidR="00244B17" w:rsidRPr="00BF0F1F" w:rsidRDefault="0039583F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244B17" w:rsidRPr="00BF0F1F" w:rsidTr="00544B00">
        <w:tc>
          <w:tcPr>
            <w:tcW w:w="534" w:type="dxa"/>
            <w:vAlign w:val="center"/>
          </w:tcPr>
          <w:p w:rsidR="00244B17" w:rsidRPr="00244B17" w:rsidRDefault="00244B17" w:rsidP="00544B00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244B17" w:rsidRPr="00BF0F1F" w:rsidRDefault="0039583F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отчетности о выполнении Плана</w:t>
            </w:r>
          </w:p>
        </w:tc>
        <w:tc>
          <w:tcPr>
            <w:tcW w:w="2792" w:type="dxa"/>
            <w:vAlign w:val="center"/>
          </w:tcPr>
          <w:p w:rsidR="00244B17" w:rsidRPr="00BF0F1F" w:rsidRDefault="0039583F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Ответственное лицо по профилактике коррупционных правонарушений</w:t>
            </w:r>
          </w:p>
        </w:tc>
        <w:tc>
          <w:tcPr>
            <w:tcW w:w="1796" w:type="dxa"/>
            <w:vAlign w:val="center"/>
          </w:tcPr>
          <w:p w:rsidR="00244B17" w:rsidRPr="00BF0F1F" w:rsidRDefault="0039583F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44B17" w:rsidRPr="00BF0F1F" w:rsidTr="00544B00">
        <w:tc>
          <w:tcPr>
            <w:tcW w:w="534" w:type="dxa"/>
            <w:vAlign w:val="center"/>
          </w:tcPr>
          <w:p w:rsidR="00244B17" w:rsidRPr="00244B17" w:rsidRDefault="00244B17" w:rsidP="00544B00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244B17" w:rsidRPr="00BF0F1F" w:rsidRDefault="0039583F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выполнения утвержденного Плана</w:t>
            </w:r>
          </w:p>
        </w:tc>
        <w:tc>
          <w:tcPr>
            <w:tcW w:w="2792" w:type="dxa"/>
            <w:vAlign w:val="center"/>
          </w:tcPr>
          <w:p w:rsidR="00244B17" w:rsidRPr="00BF0F1F" w:rsidRDefault="0039583F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директора, директор</w:t>
            </w:r>
          </w:p>
        </w:tc>
        <w:tc>
          <w:tcPr>
            <w:tcW w:w="1796" w:type="dxa"/>
            <w:vAlign w:val="center"/>
          </w:tcPr>
          <w:p w:rsidR="00244B17" w:rsidRPr="00BF0F1F" w:rsidRDefault="0039583F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Ежегодно, декабрь</w:t>
            </w:r>
          </w:p>
        </w:tc>
      </w:tr>
    </w:tbl>
    <w:p w:rsidR="006C2931" w:rsidRDefault="006C2931" w:rsidP="006C2931">
      <w:pPr>
        <w:rPr>
          <w:rFonts w:ascii="Times New Roman" w:hAnsi="Times New Roman" w:cs="Times New Roman"/>
          <w:b/>
        </w:rPr>
      </w:pPr>
    </w:p>
    <w:p w:rsidR="008D14E3" w:rsidRDefault="008D14E3" w:rsidP="006C2931">
      <w:pPr>
        <w:jc w:val="both"/>
        <w:rPr>
          <w:rFonts w:ascii="Times New Roman" w:hAnsi="Times New Roman" w:cs="Times New Roman"/>
        </w:rPr>
      </w:pPr>
    </w:p>
    <w:p w:rsidR="008D14E3" w:rsidRDefault="008D14E3" w:rsidP="006C2931">
      <w:pPr>
        <w:jc w:val="both"/>
        <w:rPr>
          <w:rFonts w:ascii="Times New Roman" w:hAnsi="Times New Roman" w:cs="Times New Roman"/>
        </w:rPr>
      </w:pPr>
    </w:p>
    <w:p w:rsidR="006C2931" w:rsidRPr="00BF0F1F" w:rsidRDefault="00542017" w:rsidP="006C2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Подготовил</w:t>
      </w:r>
    </w:p>
    <w:p w:rsidR="00542017" w:rsidRDefault="00542017" w:rsidP="00542017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ответственное</w:t>
      </w:r>
      <w:r w:rsidRPr="00F073AB">
        <w:rPr>
          <w:rFonts w:ascii="Times New Roman" w:hAnsi="Times New Roman" w:cs="Times New Roman"/>
          <w:szCs w:val="28"/>
        </w:rPr>
        <w:t xml:space="preserve"> должностное</w:t>
      </w:r>
      <w:r>
        <w:rPr>
          <w:rFonts w:ascii="Times New Roman" w:hAnsi="Times New Roman" w:cs="Times New Roman"/>
          <w:szCs w:val="28"/>
        </w:rPr>
        <w:t xml:space="preserve"> </w:t>
      </w:r>
      <w:r w:rsidRPr="00F073AB">
        <w:rPr>
          <w:rFonts w:ascii="Times New Roman" w:hAnsi="Times New Roman" w:cs="Times New Roman"/>
          <w:szCs w:val="28"/>
        </w:rPr>
        <w:t>лицо</w:t>
      </w:r>
      <w:r w:rsidRPr="005420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Е.И.Федоровская</w:t>
      </w:r>
    </w:p>
    <w:p w:rsidR="00542017" w:rsidRDefault="00542017" w:rsidP="00542017">
      <w:pPr>
        <w:rPr>
          <w:rFonts w:ascii="Times New Roman" w:hAnsi="Times New Roman" w:cs="Times New Roman"/>
          <w:szCs w:val="28"/>
        </w:rPr>
      </w:pPr>
      <w:r w:rsidRPr="00F073AB">
        <w:rPr>
          <w:rFonts w:ascii="Times New Roman" w:hAnsi="Times New Roman" w:cs="Times New Roman"/>
          <w:szCs w:val="28"/>
        </w:rPr>
        <w:t xml:space="preserve">по профилактике </w:t>
      </w:r>
      <w:proofErr w:type="gramStart"/>
      <w:r w:rsidRPr="00F073AB">
        <w:rPr>
          <w:rFonts w:ascii="Times New Roman" w:hAnsi="Times New Roman" w:cs="Times New Roman"/>
          <w:szCs w:val="28"/>
        </w:rPr>
        <w:t>коррупционных</w:t>
      </w:r>
      <w:proofErr w:type="gramEnd"/>
    </w:p>
    <w:p w:rsidR="001838BD" w:rsidRPr="00B22274" w:rsidRDefault="00542017" w:rsidP="00542017">
      <w:pPr>
        <w:rPr>
          <w:rFonts w:ascii="Times New Roman" w:eastAsia="Times New Roman" w:hAnsi="Times New Roman" w:cs="Aharoni"/>
          <w:color w:val="404040" w:themeColor="text1" w:themeTint="BF"/>
        </w:rPr>
      </w:pPr>
      <w:r w:rsidRPr="00F073AB">
        <w:rPr>
          <w:rFonts w:ascii="Times New Roman" w:hAnsi="Times New Roman" w:cs="Times New Roman"/>
          <w:szCs w:val="28"/>
        </w:rPr>
        <w:t>и иных правонарушений</w:t>
      </w:r>
    </w:p>
    <w:sectPr w:rsidR="001838BD" w:rsidRPr="00B22274" w:rsidSect="007F0ED8">
      <w:pgSz w:w="11900" w:h="16840"/>
      <w:pgMar w:top="1145" w:right="757" w:bottom="1111" w:left="18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227" w:rsidRDefault="000D2227" w:rsidP="00765A74">
      <w:r>
        <w:separator/>
      </w:r>
    </w:p>
  </w:endnote>
  <w:endnote w:type="continuationSeparator" w:id="0">
    <w:p w:rsidR="000D2227" w:rsidRDefault="000D2227" w:rsidP="00765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227" w:rsidRDefault="000D2227"/>
  </w:footnote>
  <w:footnote w:type="continuationSeparator" w:id="0">
    <w:p w:rsidR="000D2227" w:rsidRDefault="000D222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66A6"/>
    <w:multiLevelType w:val="hybridMultilevel"/>
    <w:tmpl w:val="52A88A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9A7367"/>
    <w:multiLevelType w:val="hybridMultilevel"/>
    <w:tmpl w:val="706A3332"/>
    <w:lvl w:ilvl="0" w:tplc="84A66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350DCD"/>
    <w:multiLevelType w:val="hybridMultilevel"/>
    <w:tmpl w:val="D33C3874"/>
    <w:lvl w:ilvl="0" w:tplc="235CF36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48936C2"/>
    <w:multiLevelType w:val="hybridMultilevel"/>
    <w:tmpl w:val="FB0A4B4C"/>
    <w:lvl w:ilvl="0" w:tplc="3856956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5D27D65"/>
    <w:multiLevelType w:val="hybridMultilevel"/>
    <w:tmpl w:val="B1CC4B52"/>
    <w:lvl w:ilvl="0" w:tplc="786C304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105DFC"/>
    <w:multiLevelType w:val="hybridMultilevel"/>
    <w:tmpl w:val="BE8CA56C"/>
    <w:lvl w:ilvl="0" w:tplc="295278B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F6FBE"/>
    <w:multiLevelType w:val="hybridMultilevel"/>
    <w:tmpl w:val="C52806F8"/>
    <w:lvl w:ilvl="0" w:tplc="20D0414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65A74"/>
    <w:rsid w:val="0002575D"/>
    <w:rsid w:val="000615B4"/>
    <w:rsid w:val="00067ABC"/>
    <w:rsid w:val="00090AC1"/>
    <w:rsid w:val="000D2227"/>
    <w:rsid w:val="000D5C03"/>
    <w:rsid w:val="000F4431"/>
    <w:rsid w:val="00114BB4"/>
    <w:rsid w:val="001547B2"/>
    <w:rsid w:val="001838BD"/>
    <w:rsid w:val="001951D8"/>
    <w:rsid w:val="002244FF"/>
    <w:rsid w:val="00244B17"/>
    <w:rsid w:val="00310140"/>
    <w:rsid w:val="0031566A"/>
    <w:rsid w:val="00366F1C"/>
    <w:rsid w:val="0037272B"/>
    <w:rsid w:val="0039583F"/>
    <w:rsid w:val="003D610D"/>
    <w:rsid w:val="0042033A"/>
    <w:rsid w:val="00461A64"/>
    <w:rsid w:val="00474A54"/>
    <w:rsid w:val="0048516C"/>
    <w:rsid w:val="00485BDE"/>
    <w:rsid w:val="004E4273"/>
    <w:rsid w:val="004F2D20"/>
    <w:rsid w:val="00510705"/>
    <w:rsid w:val="00513728"/>
    <w:rsid w:val="005146B4"/>
    <w:rsid w:val="00542017"/>
    <w:rsid w:val="00544B00"/>
    <w:rsid w:val="00556259"/>
    <w:rsid w:val="0058178F"/>
    <w:rsid w:val="0058210C"/>
    <w:rsid w:val="005B1FAC"/>
    <w:rsid w:val="005E36BD"/>
    <w:rsid w:val="005F2E51"/>
    <w:rsid w:val="005F359C"/>
    <w:rsid w:val="0060549C"/>
    <w:rsid w:val="006266C2"/>
    <w:rsid w:val="006A5F0D"/>
    <w:rsid w:val="006A79DE"/>
    <w:rsid w:val="006B32BD"/>
    <w:rsid w:val="006C2931"/>
    <w:rsid w:val="00721ACC"/>
    <w:rsid w:val="00765A74"/>
    <w:rsid w:val="007B68E5"/>
    <w:rsid w:val="007F0ED8"/>
    <w:rsid w:val="00802D42"/>
    <w:rsid w:val="008142F9"/>
    <w:rsid w:val="00870117"/>
    <w:rsid w:val="00882B63"/>
    <w:rsid w:val="0089441C"/>
    <w:rsid w:val="008D14E3"/>
    <w:rsid w:val="008D285E"/>
    <w:rsid w:val="009455ED"/>
    <w:rsid w:val="009C41FB"/>
    <w:rsid w:val="009C47CB"/>
    <w:rsid w:val="009F6981"/>
    <w:rsid w:val="00A76551"/>
    <w:rsid w:val="00A77A9F"/>
    <w:rsid w:val="00A94AE1"/>
    <w:rsid w:val="00B11284"/>
    <w:rsid w:val="00B1186F"/>
    <w:rsid w:val="00B22274"/>
    <w:rsid w:val="00B50555"/>
    <w:rsid w:val="00B65C7E"/>
    <w:rsid w:val="00BD2A5E"/>
    <w:rsid w:val="00C52A1E"/>
    <w:rsid w:val="00C67B2F"/>
    <w:rsid w:val="00C80BC2"/>
    <w:rsid w:val="00CF6E0B"/>
    <w:rsid w:val="00D241FB"/>
    <w:rsid w:val="00D32E21"/>
    <w:rsid w:val="00D42A4E"/>
    <w:rsid w:val="00E85534"/>
    <w:rsid w:val="00EC018D"/>
    <w:rsid w:val="00ED64B3"/>
    <w:rsid w:val="00EE14C9"/>
    <w:rsid w:val="00F41DE5"/>
    <w:rsid w:val="00F430F0"/>
    <w:rsid w:val="00FA42DE"/>
    <w:rsid w:val="00FC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5A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5A74"/>
    <w:rPr>
      <w:color w:val="0066CC"/>
      <w:u w:val="single"/>
    </w:rPr>
  </w:style>
  <w:style w:type="character" w:customStyle="1" w:styleId="3Exact">
    <w:name w:val="Основной текст (3) Exact"/>
    <w:basedOn w:val="a0"/>
    <w:rsid w:val="00765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rsid w:val="00765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765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765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Exact"/>
    <w:rsid w:val="00765A7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765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pt">
    <w:name w:val="Заголовок №1 + Интервал 4 pt"/>
    <w:basedOn w:val="1"/>
    <w:rsid w:val="00765A74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65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765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765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765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765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765A74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765A74"/>
    <w:pPr>
      <w:shd w:val="clear" w:color="auto" w:fill="FFFFFF"/>
      <w:spacing w:after="6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65A74"/>
    <w:pPr>
      <w:shd w:val="clear" w:color="auto" w:fill="FFFFFF"/>
      <w:spacing w:after="36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765A7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765A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765A7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765A74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366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4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2020-01-30T12:17:00Z</cp:lastPrinted>
  <dcterms:created xsi:type="dcterms:W3CDTF">2021-01-29T08:32:00Z</dcterms:created>
  <dcterms:modified xsi:type="dcterms:W3CDTF">2021-01-29T12:40:00Z</dcterms:modified>
</cp:coreProperties>
</file>